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01" w:rsidRPr="00352901" w:rsidRDefault="00352901" w:rsidP="00CC3B58">
      <w:pPr>
        <w:shd w:val="clear" w:color="auto" w:fill="FFFFFF"/>
        <w:spacing w:before="353" w:line="331" w:lineRule="exact"/>
        <w:rPr>
          <w:b/>
          <w:color w:val="000000"/>
          <w:spacing w:val="1"/>
          <w:sz w:val="19"/>
          <w:szCs w:val="19"/>
        </w:rPr>
      </w:pPr>
      <w:r w:rsidRPr="00352901">
        <w:rPr>
          <w:b/>
          <w:color w:val="000000"/>
          <w:spacing w:val="1"/>
          <w:sz w:val="19"/>
          <w:szCs w:val="19"/>
        </w:rPr>
        <w:t xml:space="preserve">Charakterystyka kart będących nośnikami Piaseczyńskiej Karty Mieszkańca </w:t>
      </w:r>
      <w:r>
        <w:rPr>
          <w:b/>
          <w:color w:val="000000"/>
          <w:spacing w:val="1"/>
          <w:sz w:val="19"/>
          <w:szCs w:val="19"/>
        </w:rPr>
        <w:t xml:space="preserve">PKM </w:t>
      </w:r>
      <w:r w:rsidRPr="00352901">
        <w:rPr>
          <w:b/>
          <w:color w:val="000000"/>
          <w:spacing w:val="1"/>
          <w:sz w:val="19"/>
          <w:szCs w:val="19"/>
        </w:rPr>
        <w:t>oraz Piaseczyńskiej karty Dużej Rodziny</w:t>
      </w:r>
      <w:r>
        <w:rPr>
          <w:b/>
          <w:color w:val="000000"/>
          <w:spacing w:val="1"/>
          <w:sz w:val="19"/>
          <w:szCs w:val="19"/>
        </w:rPr>
        <w:t xml:space="preserve"> PKDR.</w:t>
      </w:r>
    </w:p>
    <w:p w:rsidR="00CC3B58" w:rsidRDefault="00CC3B58" w:rsidP="00CC3B58">
      <w:pPr>
        <w:numPr>
          <w:ilvl w:val="0"/>
          <w:numId w:val="4"/>
        </w:numPr>
        <w:shd w:val="clear" w:color="auto" w:fill="FFFFFF"/>
        <w:tabs>
          <w:tab w:val="left" w:pos="353"/>
        </w:tabs>
        <w:spacing w:before="353" w:line="331" w:lineRule="exact"/>
        <w:ind w:left="353" w:hanging="331"/>
        <w:rPr>
          <w:color w:val="000000"/>
          <w:spacing w:val="-19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 xml:space="preserve">Karty </w:t>
      </w:r>
      <w:r w:rsidR="00352901">
        <w:rPr>
          <w:color w:val="000000"/>
          <w:spacing w:val="1"/>
          <w:sz w:val="19"/>
          <w:szCs w:val="19"/>
        </w:rPr>
        <w:t xml:space="preserve">PKM i PKDR to karty </w:t>
      </w:r>
      <w:r>
        <w:rPr>
          <w:color w:val="000000"/>
          <w:spacing w:val="1"/>
          <w:sz w:val="19"/>
          <w:szCs w:val="19"/>
        </w:rPr>
        <w:t>zbli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ż</w:t>
      </w:r>
      <w:r>
        <w:rPr>
          <w:rFonts w:eastAsia="Times New Roman"/>
          <w:color w:val="000000"/>
          <w:spacing w:val="1"/>
          <w:sz w:val="19"/>
          <w:szCs w:val="19"/>
        </w:rPr>
        <w:t>eniowe przeznaczone do wsp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ół</w:t>
      </w:r>
      <w:r>
        <w:rPr>
          <w:rFonts w:eastAsia="Times New Roman"/>
          <w:color w:val="000000"/>
          <w:spacing w:val="1"/>
          <w:sz w:val="19"/>
          <w:szCs w:val="19"/>
        </w:rPr>
        <w:t>dzia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>
        <w:rPr>
          <w:rFonts w:eastAsia="Times New Roman"/>
          <w:color w:val="000000"/>
          <w:spacing w:val="1"/>
          <w:sz w:val="19"/>
          <w:szCs w:val="19"/>
        </w:rPr>
        <w:t>ania z urz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>
        <w:rPr>
          <w:rFonts w:eastAsia="Times New Roman"/>
          <w:color w:val="000000"/>
          <w:spacing w:val="1"/>
          <w:sz w:val="19"/>
          <w:szCs w:val="19"/>
        </w:rPr>
        <w:t>dzeniami dzia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>
        <w:rPr>
          <w:rFonts w:eastAsia="Times New Roman"/>
          <w:color w:val="000000"/>
          <w:spacing w:val="1"/>
          <w:sz w:val="19"/>
          <w:szCs w:val="19"/>
        </w:rPr>
        <w:t>aj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>
        <w:rPr>
          <w:rFonts w:eastAsia="Times New Roman"/>
          <w:color w:val="000000"/>
          <w:spacing w:val="1"/>
          <w:sz w:val="19"/>
          <w:szCs w:val="19"/>
        </w:rPr>
        <w:t>cego</w:t>
      </w:r>
      <w:r w:rsidR="00B06914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>
        <w:rPr>
          <w:rFonts w:eastAsia="Times New Roman"/>
          <w:color w:val="000000"/>
          <w:spacing w:val="3"/>
          <w:sz w:val="19"/>
          <w:szCs w:val="19"/>
        </w:rPr>
        <w:t>w m. st. Warszawa S</w:t>
      </w:r>
      <w:bookmarkStart w:id="0" w:name="_GoBack"/>
      <w:bookmarkEnd w:id="0"/>
      <w:r>
        <w:rPr>
          <w:rFonts w:eastAsia="Times New Roman"/>
          <w:color w:val="000000"/>
          <w:spacing w:val="3"/>
          <w:sz w:val="19"/>
          <w:szCs w:val="19"/>
        </w:rPr>
        <w:t>ystemu Pobierania Op</w:t>
      </w:r>
      <w:r>
        <w:rPr>
          <w:rFonts w:eastAsia="Times New Roman" w:cs="Times New Roman"/>
          <w:color w:val="000000"/>
          <w:spacing w:val="3"/>
          <w:sz w:val="19"/>
          <w:szCs w:val="19"/>
        </w:rPr>
        <w:t>ł</w:t>
      </w:r>
      <w:r>
        <w:rPr>
          <w:rFonts w:eastAsia="Times New Roman"/>
          <w:color w:val="000000"/>
          <w:spacing w:val="3"/>
          <w:sz w:val="19"/>
          <w:szCs w:val="19"/>
        </w:rPr>
        <w:t>at za Przejazdy (</w:t>
      </w:r>
      <w:proofErr w:type="spellStart"/>
      <w:r>
        <w:rPr>
          <w:rFonts w:eastAsia="Times New Roman"/>
          <w:color w:val="000000"/>
          <w:spacing w:val="3"/>
          <w:sz w:val="19"/>
          <w:szCs w:val="19"/>
        </w:rPr>
        <w:t>SPOzP</w:t>
      </w:r>
      <w:proofErr w:type="spellEnd"/>
      <w:r>
        <w:rPr>
          <w:rFonts w:eastAsia="Times New Roman"/>
          <w:color w:val="000000"/>
          <w:spacing w:val="3"/>
          <w:sz w:val="19"/>
          <w:szCs w:val="19"/>
        </w:rPr>
        <w:t>). W celu zapewnienia</w:t>
      </w:r>
      <w:r w:rsidR="00B06914">
        <w:rPr>
          <w:rFonts w:eastAsia="Times New Roman"/>
          <w:color w:val="000000"/>
          <w:spacing w:val="3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wsp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ół</w:t>
      </w:r>
      <w:r>
        <w:rPr>
          <w:rFonts w:eastAsia="Times New Roman"/>
          <w:color w:val="000000"/>
          <w:spacing w:val="1"/>
          <w:sz w:val="19"/>
          <w:szCs w:val="19"/>
        </w:rPr>
        <w:t>dzia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>
        <w:rPr>
          <w:rFonts w:eastAsia="Times New Roman"/>
          <w:color w:val="000000"/>
          <w:spacing w:val="1"/>
          <w:sz w:val="19"/>
          <w:szCs w:val="19"/>
        </w:rPr>
        <w:t xml:space="preserve">ania karty </w:t>
      </w:r>
      <w:r w:rsidR="00352901">
        <w:rPr>
          <w:rFonts w:eastAsia="Times New Roman"/>
          <w:color w:val="000000"/>
          <w:spacing w:val="1"/>
          <w:sz w:val="19"/>
          <w:szCs w:val="19"/>
        </w:rPr>
        <w:t>są wykonane w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standardzie MIFARE Classic 1k oraz zgodne z norm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ISO/IEC</w:t>
      </w:r>
      <w:r w:rsidR="00B06914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 w:rsidR="00352901">
        <w:rPr>
          <w:rFonts w:eastAsia="Times New Roman"/>
          <w:color w:val="000000"/>
          <w:spacing w:val="4"/>
          <w:sz w:val="19"/>
          <w:szCs w:val="19"/>
        </w:rPr>
        <w:t>14443 dla kart typu A, s</w:t>
      </w:r>
      <w:r>
        <w:rPr>
          <w:rFonts w:eastAsia="Times New Roman"/>
          <w:color w:val="000000"/>
          <w:spacing w:val="4"/>
          <w:sz w:val="19"/>
          <w:szCs w:val="19"/>
        </w:rPr>
        <w:t>pe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ł</w:t>
      </w:r>
      <w:r>
        <w:rPr>
          <w:rFonts w:eastAsia="Times New Roman"/>
          <w:color w:val="000000"/>
          <w:spacing w:val="4"/>
          <w:sz w:val="19"/>
          <w:szCs w:val="19"/>
        </w:rPr>
        <w:t>nia</w:t>
      </w:r>
      <w:r w:rsidR="00352901">
        <w:rPr>
          <w:rFonts w:eastAsia="Times New Roman"/>
          <w:color w:val="000000"/>
          <w:spacing w:val="4"/>
          <w:sz w:val="19"/>
          <w:szCs w:val="19"/>
        </w:rPr>
        <w:t>ją</w:t>
      </w:r>
      <w:r>
        <w:rPr>
          <w:rFonts w:eastAsia="Times New Roman"/>
          <w:color w:val="000000"/>
          <w:spacing w:val="4"/>
          <w:sz w:val="19"/>
          <w:szCs w:val="19"/>
        </w:rPr>
        <w:t xml:space="preserve"> warunki certyfikatu MIFARE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®</w:t>
      </w:r>
      <w:r>
        <w:rPr>
          <w:rFonts w:eastAsia="Times New Roman"/>
          <w:color w:val="000000"/>
          <w:spacing w:val="4"/>
          <w:sz w:val="19"/>
          <w:szCs w:val="19"/>
        </w:rPr>
        <w:t xml:space="preserve"> i </w:t>
      </w:r>
      <w:r w:rsidR="00352901">
        <w:rPr>
          <w:rFonts w:eastAsia="Times New Roman"/>
          <w:color w:val="000000"/>
          <w:spacing w:val="4"/>
          <w:sz w:val="19"/>
          <w:szCs w:val="19"/>
        </w:rPr>
        <w:t>są</w:t>
      </w:r>
      <w:r>
        <w:rPr>
          <w:rFonts w:eastAsia="Times New Roman"/>
          <w:color w:val="000000"/>
          <w:spacing w:val="4"/>
          <w:sz w:val="19"/>
          <w:szCs w:val="19"/>
        </w:rPr>
        <w:t xml:space="preserve"> wykonane na bazie uk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ł</w:t>
      </w:r>
      <w:r>
        <w:rPr>
          <w:rFonts w:eastAsia="Times New Roman"/>
          <w:color w:val="000000"/>
          <w:spacing w:val="4"/>
          <w:sz w:val="19"/>
          <w:szCs w:val="19"/>
        </w:rPr>
        <w:t>adu</w:t>
      </w:r>
      <w:r w:rsidR="00B06914">
        <w:rPr>
          <w:rFonts w:eastAsia="Times New Roman"/>
          <w:color w:val="000000"/>
          <w:spacing w:val="4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scalonego (chipu) MF1 IC S50, chip posiada sygnatur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oryginalno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>
        <w:rPr>
          <w:rFonts w:eastAsia="Times New Roman"/>
          <w:color w:val="000000"/>
          <w:spacing w:val="1"/>
          <w:sz w:val="19"/>
          <w:szCs w:val="19"/>
        </w:rPr>
        <w:t>ci.</w:t>
      </w:r>
    </w:p>
    <w:p w:rsidR="00CC3B58" w:rsidRDefault="00CC3B58" w:rsidP="00CC3B58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31" w:lineRule="exact"/>
        <w:ind w:left="353" w:hanging="331"/>
        <w:rPr>
          <w:i/>
          <w:iCs/>
          <w:color w:val="000000"/>
          <w:spacing w:val="-14"/>
          <w:sz w:val="19"/>
          <w:szCs w:val="19"/>
        </w:rPr>
      </w:pPr>
      <w:r>
        <w:rPr>
          <w:color w:val="000000"/>
          <w:spacing w:val="2"/>
          <w:sz w:val="19"/>
          <w:szCs w:val="19"/>
        </w:rPr>
        <w:t>Odsetek kart zwracanych, w ci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>
        <w:rPr>
          <w:rFonts w:eastAsia="Times New Roman"/>
          <w:color w:val="000000"/>
          <w:spacing w:val="2"/>
          <w:sz w:val="19"/>
          <w:szCs w:val="19"/>
        </w:rPr>
        <w:t>gu roku eksploatacji, przez u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ż</w:t>
      </w:r>
      <w:r>
        <w:rPr>
          <w:rFonts w:eastAsia="Times New Roman"/>
          <w:color w:val="000000"/>
          <w:spacing w:val="2"/>
          <w:sz w:val="19"/>
          <w:szCs w:val="19"/>
        </w:rPr>
        <w:t>ytkownik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ó</w:t>
      </w:r>
      <w:r>
        <w:rPr>
          <w:rFonts w:eastAsia="Times New Roman"/>
          <w:color w:val="000000"/>
          <w:spacing w:val="2"/>
          <w:sz w:val="19"/>
          <w:szCs w:val="19"/>
        </w:rPr>
        <w:t>w</w:t>
      </w:r>
      <w:r w:rsidR="00B06914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>
        <w:rPr>
          <w:rFonts w:eastAsia="Times New Roman"/>
          <w:color w:val="000000"/>
          <w:spacing w:val="2"/>
          <w:sz w:val="19"/>
          <w:szCs w:val="19"/>
        </w:rPr>
        <w:t>z powodu wad</w:t>
      </w:r>
      <w:r w:rsidR="00B06914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>
        <w:rPr>
          <w:rFonts w:eastAsia="Times New Roman"/>
          <w:color w:val="000000"/>
          <w:spacing w:val="4"/>
          <w:sz w:val="19"/>
          <w:szCs w:val="19"/>
        </w:rPr>
        <w:t>wynikaj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ą</w:t>
      </w:r>
      <w:r>
        <w:rPr>
          <w:rFonts w:eastAsia="Times New Roman"/>
          <w:color w:val="000000"/>
          <w:spacing w:val="4"/>
          <w:sz w:val="19"/>
          <w:szCs w:val="19"/>
        </w:rPr>
        <w:t>cych z niezgodno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ś</w:t>
      </w:r>
      <w:r>
        <w:rPr>
          <w:rFonts w:eastAsia="Times New Roman"/>
          <w:color w:val="000000"/>
          <w:spacing w:val="4"/>
          <w:sz w:val="19"/>
          <w:szCs w:val="19"/>
        </w:rPr>
        <w:t>ci z zapisami normy ISO/IEC 7810, nie przekr</w:t>
      </w:r>
      <w:r w:rsidR="00352901">
        <w:rPr>
          <w:rFonts w:eastAsia="Times New Roman"/>
          <w:color w:val="000000"/>
          <w:spacing w:val="4"/>
          <w:sz w:val="19"/>
          <w:szCs w:val="19"/>
        </w:rPr>
        <w:t>acza</w:t>
      </w:r>
      <w:r>
        <w:rPr>
          <w:rFonts w:eastAsia="Times New Roman"/>
          <w:color w:val="000000"/>
          <w:spacing w:val="4"/>
          <w:sz w:val="19"/>
          <w:szCs w:val="19"/>
        </w:rPr>
        <w:t xml:space="preserve"> wielko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ś</w:t>
      </w:r>
      <w:r>
        <w:rPr>
          <w:rFonts w:eastAsia="Times New Roman"/>
          <w:color w:val="000000"/>
          <w:spacing w:val="4"/>
          <w:sz w:val="19"/>
          <w:szCs w:val="19"/>
        </w:rPr>
        <w:t>ci</w:t>
      </w:r>
      <w:r w:rsidR="00B06914">
        <w:rPr>
          <w:rFonts w:eastAsia="Times New Roman"/>
          <w:color w:val="000000"/>
          <w:spacing w:val="4"/>
          <w:sz w:val="19"/>
          <w:szCs w:val="19"/>
        </w:rPr>
        <w:t xml:space="preserve"> </w:t>
      </w:r>
      <w:r>
        <w:rPr>
          <w:rFonts w:eastAsia="Times New Roman"/>
          <w:color w:val="000000"/>
          <w:spacing w:val="-4"/>
          <w:sz w:val="19"/>
          <w:szCs w:val="19"/>
        </w:rPr>
        <w:t>0,07%.</w:t>
      </w:r>
    </w:p>
    <w:p w:rsidR="00CC3B58" w:rsidRDefault="00352901" w:rsidP="00352901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331" w:lineRule="exact"/>
        <w:ind w:left="353" w:right="-42" w:hanging="331"/>
        <w:rPr>
          <w:color w:val="000000"/>
          <w:spacing w:val="-11"/>
          <w:sz w:val="19"/>
          <w:szCs w:val="19"/>
        </w:rPr>
      </w:pPr>
      <w:r>
        <w:rPr>
          <w:color w:val="000000"/>
          <w:sz w:val="19"/>
          <w:szCs w:val="19"/>
        </w:rPr>
        <w:t>Używane k</w:t>
      </w:r>
      <w:r w:rsidR="00CC3B58">
        <w:rPr>
          <w:color w:val="000000"/>
          <w:sz w:val="19"/>
          <w:szCs w:val="19"/>
        </w:rPr>
        <w:t>arty zbli</w:t>
      </w:r>
      <w:r w:rsidR="00CC3B58">
        <w:rPr>
          <w:rFonts w:eastAsia="Times New Roman" w:cs="Times New Roman"/>
          <w:color w:val="000000"/>
          <w:sz w:val="19"/>
          <w:szCs w:val="19"/>
        </w:rPr>
        <w:t>ż</w:t>
      </w:r>
      <w:r w:rsidR="00CC3B58">
        <w:rPr>
          <w:rFonts w:eastAsia="Times New Roman"/>
          <w:color w:val="000000"/>
          <w:sz w:val="19"/>
          <w:szCs w:val="19"/>
        </w:rPr>
        <w:t>eniowe spe</w:t>
      </w:r>
      <w:r w:rsidR="00CC3B58">
        <w:rPr>
          <w:rFonts w:eastAsia="Times New Roman" w:cs="Times New Roman"/>
          <w:color w:val="000000"/>
          <w:sz w:val="19"/>
          <w:szCs w:val="19"/>
        </w:rPr>
        <w:t>ł</w:t>
      </w:r>
      <w:r w:rsidR="00CC3B58">
        <w:rPr>
          <w:rFonts w:eastAsia="Times New Roman"/>
          <w:color w:val="000000"/>
          <w:sz w:val="19"/>
          <w:szCs w:val="19"/>
        </w:rPr>
        <w:t>nia</w:t>
      </w:r>
      <w:r>
        <w:rPr>
          <w:rFonts w:eastAsia="Times New Roman"/>
          <w:color w:val="000000"/>
          <w:sz w:val="19"/>
          <w:szCs w:val="19"/>
        </w:rPr>
        <w:t>ją</w:t>
      </w:r>
      <w:r w:rsidR="00CC3B58">
        <w:rPr>
          <w:rFonts w:eastAsia="Times New Roman"/>
          <w:color w:val="000000"/>
          <w:sz w:val="19"/>
          <w:szCs w:val="19"/>
        </w:rPr>
        <w:t xml:space="preserve"> nast</w:t>
      </w:r>
      <w:r w:rsidR="00CC3B58">
        <w:rPr>
          <w:rFonts w:eastAsia="Times New Roman" w:cs="Times New Roman"/>
          <w:color w:val="000000"/>
          <w:sz w:val="19"/>
          <w:szCs w:val="19"/>
        </w:rPr>
        <w:t>ę</w:t>
      </w:r>
      <w:r w:rsidR="00CC3B58">
        <w:rPr>
          <w:rFonts w:eastAsia="Times New Roman"/>
          <w:color w:val="000000"/>
          <w:sz w:val="19"/>
          <w:szCs w:val="19"/>
        </w:rPr>
        <w:t>puj</w:t>
      </w:r>
      <w:r w:rsidR="00CC3B58">
        <w:rPr>
          <w:rFonts w:eastAsia="Times New Roman" w:cs="Times New Roman"/>
          <w:color w:val="000000"/>
          <w:sz w:val="19"/>
          <w:szCs w:val="19"/>
        </w:rPr>
        <w:t>ą</w:t>
      </w:r>
      <w:r>
        <w:rPr>
          <w:rFonts w:eastAsia="Times New Roman"/>
          <w:color w:val="000000"/>
          <w:sz w:val="19"/>
          <w:szCs w:val="19"/>
        </w:rPr>
        <w:t>ce wy</w:t>
      </w:r>
      <w:r w:rsidR="00CC3B58">
        <w:rPr>
          <w:rFonts w:eastAsia="Times New Roman"/>
          <w:color w:val="000000"/>
          <w:sz w:val="19"/>
          <w:szCs w:val="19"/>
        </w:rPr>
        <w:t>magania:</w:t>
      </w:r>
      <w:r w:rsidR="00CC3B58">
        <w:rPr>
          <w:rFonts w:eastAsia="Times New Roman"/>
          <w:color w:val="000000"/>
          <w:sz w:val="19"/>
          <w:szCs w:val="19"/>
        </w:rPr>
        <w:br/>
        <w:t>a) zabezpieczenia</w:t>
      </w:r>
    </w:p>
    <w:p w:rsidR="00B06914" w:rsidRPr="00B06914" w:rsidRDefault="00CC3B58" w:rsidP="00B06914">
      <w:pPr>
        <w:pStyle w:val="Akapitzlist"/>
        <w:numPr>
          <w:ilvl w:val="0"/>
          <w:numId w:val="7"/>
        </w:numPr>
        <w:shd w:val="clear" w:color="auto" w:fill="FFFFFF"/>
        <w:spacing w:line="331" w:lineRule="exact"/>
        <w:rPr>
          <w:rFonts w:eastAsia="Times New Roman"/>
          <w:color w:val="000000"/>
          <w:spacing w:val="1"/>
          <w:sz w:val="19"/>
          <w:szCs w:val="19"/>
        </w:rPr>
      </w:pPr>
      <w:r w:rsidRPr="00B06914">
        <w:rPr>
          <w:color w:val="000000"/>
          <w:spacing w:val="4"/>
          <w:sz w:val="19"/>
          <w:szCs w:val="19"/>
        </w:rPr>
        <w:t>ka</w:t>
      </w:r>
      <w:r w:rsidRPr="00B06914">
        <w:rPr>
          <w:rFonts w:eastAsia="Times New Roman" w:cs="Times New Roman"/>
          <w:color w:val="000000"/>
          <w:spacing w:val="4"/>
          <w:sz w:val="19"/>
          <w:szCs w:val="19"/>
        </w:rPr>
        <w:t>ż</w:t>
      </w:r>
      <w:r w:rsidRPr="00B06914">
        <w:rPr>
          <w:rFonts w:eastAsia="Times New Roman"/>
          <w:color w:val="000000"/>
          <w:spacing w:val="4"/>
          <w:sz w:val="19"/>
          <w:szCs w:val="19"/>
        </w:rPr>
        <w:t>da karta zawiera</w:t>
      </w:r>
      <w:r w:rsidR="00352901">
        <w:rPr>
          <w:rFonts w:eastAsia="Times New Roman"/>
          <w:color w:val="000000"/>
          <w:spacing w:val="4"/>
          <w:sz w:val="19"/>
          <w:szCs w:val="19"/>
        </w:rPr>
        <w:t xml:space="preserve"> unikalny </w:t>
      </w:r>
      <w:r w:rsidRPr="00B06914">
        <w:rPr>
          <w:rFonts w:eastAsia="Times New Roman"/>
          <w:color w:val="000000"/>
          <w:spacing w:val="4"/>
          <w:sz w:val="19"/>
          <w:szCs w:val="19"/>
        </w:rPr>
        <w:t>i niezmienny numer zapisany</w:t>
      </w:r>
      <w:r w:rsidR="00B06914" w:rsidRPr="00B06914">
        <w:rPr>
          <w:rFonts w:eastAsia="Times New Roman"/>
          <w:color w:val="000000"/>
          <w:spacing w:val="4"/>
          <w:sz w:val="19"/>
          <w:szCs w:val="19"/>
        </w:rPr>
        <w:t xml:space="preserve"> </w:t>
      </w:r>
      <w:r w:rsidRPr="00B06914">
        <w:rPr>
          <w:color w:val="000000"/>
          <w:spacing w:val="1"/>
          <w:sz w:val="19"/>
          <w:szCs w:val="19"/>
        </w:rPr>
        <w:t>na 32 bitach, programowany trwale przez producenta uk</w:t>
      </w:r>
      <w:r w:rsidRPr="00B06914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B06914">
        <w:rPr>
          <w:rFonts w:eastAsia="Times New Roman"/>
          <w:color w:val="000000"/>
          <w:spacing w:val="1"/>
          <w:sz w:val="19"/>
          <w:szCs w:val="19"/>
        </w:rPr>
        <w:t>adu pami</w:t>
      </w:r>
      <w:r w:rsidRPr="00B06914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1"/>
          <w:sz w:val="19"/>
          <w:szCs w:val="19"/>
        </w:rPr>
        <w:t>ciowego,</w:t>
      </w:r>
      <w:r w:rsidR="00B06914" w:rsidRPr="00B06914">
        <w:rPr>
          <w:rFonts w:eastAsia="Times New Roman"/>
          <w:color w:val="000000"/>
          <w:spacing w:val="1"/>
          <w:sz w:val="19"/>
          <w:szCs w:val="19"/>
        </w:rPr>
        <w:t xml:space="preserve"> </w:t>
      </w:r>
    </w:p>
    <w:p w:rsidR="00B06914" w:rsidRPr="00B06914" w:rsidRDefault="00CC3B58" w:rsidP="00B06914">
      <w:pPr>
        <w:pStyle w:val="Akapitzlist"/>
        <w:numPr>
          <w:ilvl w:val="0"/>
          <w:numId w:val="7"/>
        </w:numPr>
        <w:shd w:val="clear" w:color="auto" w:fill="FFFFFF"/>
        <w:spacing w:line="331" w:lineRule="exact"/>
      </w:pPr>
      <w:r w:rsidRPr="00B06914">
        <w:rPr>
          <w:color w:val="000000"/>
          <w:sz w:val="19"/>
          <w:szCs w:val="19"/>
        </w:rPr>
        <w:t xml:space="preserve">karty </w:t>
      </w:r>
      <w:r w:rsidRPr="00B06914">
        <w:rPr>
          <w:rFonts w:eastAsia="Times New Roman"/>
          <w:color w:val="000000"/>
          <w:sz w:val="19"/>
          <w:szCs w:val="19"/>
        </w:rPr>
        <w:t>umo</w:t>
      </w:r>
      <w:r w:rsidRPr="00B06914">
        <w:rPr>
          <w:rFonts w:eastAsia="Times New Roman" w:cs="Times New Roman"/>
          <w:color w:val="000000"/>
          <w:sz w:val="19"/>
          <w:szCs w:val="19"/>
        </w:rPr>
        <w:t>ż</w:t>
      </w:r>
      <w:r w:rsidRPr="00B06914">
        <w:rPr>
          <w:rFonts w:eastAsia="Times New Roman"/>
          <w:color w:val="000000"/>
          <w:sz w:val="19"/>
          <w:szCs w:val="19"/>
        </w:rPr>
        <w:t>liwia</w:t>
      </w:r>
      <w:r w:rsidR="00352901">
        <w:rPr>
          <w:rFonts w:eastAsia="Times New Roman" w:cs="Times New Roman"/>
          <w:color w:val="000000"/>
          <w:sz w:val="19"/>
          <w:szCs w:val="19"/>
        </w:rPr>
        <w:t>ją</w:t>
      </w:r>
      <w:r w:rsidRPr="00B06914">
        <w:rPr>
          <w:rFonts w:eastAsia="Times New Roman"/>
          <w:color w:val="000000"/>
          <w:sz w:val="19"/>
          <w:szCs w:val="19"/>
        </w:rPr>
        <w:t xml:space="preserve"> wzajemne uwierzytelnianie z czytnikiem systemu dzia</w:t>
      </w:r>
      <w:r w:rsidRPr="00B06914">
        <w:rPr>
          <w:rFonts w:eastAsia="Times New Roman" w:cs="Times New Roman"/>
          <w:color w:val="000000"/>
          <w:sz w:val="19"/>
          <w:szCs w:val="19"/>
        </w:rPr>
        <w:t>ł</w:t>
      </w:r>
      <w:r w:rsidRPr="00B06914">
        <w:rPr>
          <w:rFonts w:eastAsia="Times New Roman"/>
          <w:color w:val="000000"/>
          <w:sz w:val="19"/>
          <w:szCs w:val="19"/>
        </w:rPr>
        <w:t>aj</w:t>
      </w:r>
      <w:r w:rsidRPr="00B06914">
        <w:rPr>
          <w:rFonts w:eastAsia="Times New Roman" w:cs="Times New Roman"/>
          <w:color w:val="000000"/>
          <w:sz w:val="19"/>
          <w:szCs w:val="19"/>
        </w:rPr>
        <w:t>ą</w:t>
      </w:r>
      <w:r w:rsidRPr="00B06914">
        <w:rPr>
          <w:rFonts w:eastAsia="Times New Roman"/>
          <w:color w:val="000000"/>
          <w:sz w:val="19"/>
          <w:szCs w:val="19"/>
        </w:rPr>
        <w:t>cym zgodnie</w:t>
      </w:r>
      <w:r w:rsidR="00B06914" w:rsidRPr="00B06914">
        <w:rPr>
          <w:rFonts w:eastAsia="Times New Roman"/>
          <w:color w:val="000000"/>
          <w:sz w:val="19"/>
          <w:szCs w:val="19"/>
        </w:rPr>
        <w:t xml:space="preserve"> </w:t>
      </w:r>
      <w:r w:rsidRPr="00B06914">
        <w:rPr>
          <w:color w:val="000000"/>
          <w:sz w:val="19"/>
          <w:szCs w:val="19"/>
        </w:rPr>
        <w:t>z norm</w:t>
      </w:r>
      <w:r w:rsidRPr="00B06914">
        <w:rPr>
          <w:rFonts w:eastAsia="Times New Roman" w:cs="Times New Roman"/>
          <w:color w:val="000000"/>
          <w:sz w:val="19"/>
          <w:szCs w:val="19"/>
        </w:rPr>
        <w:t>ą</w:t>
      </w:r>
      <w:r w:rsidRPr="00B06914">
        <w:rPr>
          <w:rFonts w:eastAsia="Times New Roman"/>
          <w:color w:val="000000"/>
          <w:sz w:val="19"/>
          <w:szCs w:val="19"/>
        </w:rPr>
        <w:t xml:space="preserve"> ISO/IEC 9798-2,</w:t>
      </w:r>
      <w:r w:rsidR="00B06914" w:rsidRPr="00B06914">
        <w:rPr>
          <w:rFonts w:eastAsia="Times New Roman"/>
          <w:color w:val="000000"/>
          <w:sz w:val="19"/>
          <w:szCs w:val="19"/>
        </w:rPr>
        <w:t xml:space="preserve"> </w:t>
      </w:r>
    </w:p>
    <w:p w:rsidR="00CC3B58" w:rsidRDefault="00CC3B58" w:rsidP="00B06914">
      <w:pPr>
        <w:pStyle w:val="Akapitzlist"/>
        <w:numPr>
          <w:ilvl w:val="0"/>
          <w:numId w:val="7"/>
        </w:numPr>
        <w:shd w:val="clear" w:color="auto" w:fill="FFFFFF"/>
        <w:spacing w:line="331" w:lineRule="exact"/>
      </w:pPr>
      <w:r w:rsidRPr="00B06914">
        <w:rPr>
          <w:color w:val="000000"/>
          <w:spacing w:val="2"/>
          <w:sz w:val="19"/>
          <w:szCs w:val="19"/>
        </w:rPr>
        <w:t>komunikacja mi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2"/>
          <w:sz w:val="19"/>
          <w:szCs w:val="19"/>
        </w:rPr>
        <w:t>dzy kart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2"/>
          <w:sz w:val="19"/>
          <w:szCs w:val="19"/>
        </w:rPr>
        <w:t xml:space="preserve"> i czytnikiem, odbywaj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2"/>
          <w:sz w:val="19"/>
          <w:szCs w:val="19"/>
        </w:rPr>
        <w:t>ca si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2"/>
          <w:sz w:val="19"/>
          <w:szCs w:val="19"/>
        </w:rPr>
        <w:t xml:space="preserve"> drog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2"/>
          <w:sz w:val="19"/>
          <w:szCs w:val="19"/>
        </w:rPr>
        <w:t xml:space="preserve"> radiow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2"/>
          <w:sz w:val="19"/>
          <w:szCs w:val="19"/>
        </w:rPr>
        <w:t>, musi by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ć</w:t>
      </w:r>
      <w:r w:rsidRPr="00B06914">
        <w:rPr>
          <w:rFonts w:eastAsia="Times New Roman"/>
          <w:color w:val="000000"/>
          <w:spacing w:val="2"/>
          <w:sz w:val="19"/>
          <w:szCs w:val="19"/>
        </w:rPr>
        <w:t xml:space="preserve"> szyfrowana</w:t>
      </w:r>
      <w:r w:rsidR="00B06914" w:rsidRPr="00B06914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 w:rsidRPr="00B06914">
        <w:rPr>
          <w:color w:val="000000"/>
          <w:spacing w:val="2"/>
          <w:sz w:val="19"/>
          <w:szCs w:val="19"/>
        </w:rPr>
        <w:t>szyfratorem strumieniowym, przy czym klucz szyfruj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2"/>
          <w:sz w:val="19"/>
          <w:szCs w:val="19"/>
        </w:rPr>
        <w:t>cy powinien by</w:t>
      </w:r>
      <w:r w:rsidRPr="00B06914">
        <w:rPr>
          <w:rFonts w:eastAsia="Times New Roman" w:cs="Times New Roman"/>
          <w:color w:val="000000"/>
          <w:spacing w:val="2"/>
          <w:sz w:val="19"/>
          <w:szCs w:val="19"/>
        </w:rPr>
        <w:t>ć</w:t>
      </w:r>
      <w:r w:rsidRPr="00B06914">
        <w:rPr>
          <w:rFonts w:eastAsia="Times New Roman"/>
          <w:color w:val="000000"/>
          <w:spacing w:val="2"/>
          <w:sz w:val="19"/>
          <w:szCs w:val="19"/>
        </w:rPr>
        <w:t xml:space="preserve"> ustalany na podstawie</w:t>
      </w:r>
      <w:r w:rsidR="00B06914" w:rsidRPr="00B06914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 w:rsidRPr="00B06914">
        <w:rPr>
          <w:color w:val="000000"/>
          <w:sz w:val="19"/>
          <w:szCs w:val="19"/>
        </w:rPr>
        <w:t>generowanej w karcie liczby losowej, numeru seryjnego karty i 48-bitowych kluczy</w:t>
      </w:r>
      <w:r w:rsidR="00B06914" w:rsidRPr="00B06914">
        <w:rPr>
          <w:color w:val="000000"/>
          <w:sz w:val="19"/>
          <w:szCs w:val="19"/>
        </w:rPr>
        <w:t xml:space="preserve"> </w:t>
      </w:r>
      <w:r w:rsidRPr="00B06914">
        <w:rPr>
          <w:color w:val="000000"/>
          <w:spacing w:val="1"/>
          <w:sz w:val="19"/>
          <w:szCs w:val="19"/>
        </w:rPr>
        <w:t>zainstalowanych w czytniku i na karcie,</w:t>
      </w:r>
    </w:p>
    <w:p w:rsidR="00CC3B58" w:rsidRPr="00B06914" w:rsidRDefault="00CC3B58" w:rsidP="00B06914">
      <w:pPr>
        <w:pStyle w:val="Akapitzlist"/>
        <w:numPr>
          <w:ilvl w:val="0"/>
          <w:numId w:val="7"/>
        </w:numPr>
        <w:shd w:val="clear" w:color="auto" w:fill="FFFFFF"/>
        <w:tabs>
          <w:tab w:val="left" w:pos="749"/>
        </w:tabs>
        <w:spacing w:line="331" w:lineRule="exact"/>
        <w:rPr>
          <w:color w:val="000000"/>
          <w:sz w:val="19"/>
          <w:szCs w:val="19"/>
        </w:rPr>
      </w:pPr>
      <w:r w:rsidRPr="00B06914">
        <w:rPr>
          <w:color w:val="000000"/>
          <w:spacing w:val="7"/>
          <w:sz w:val="19"/>
          <w:szCs w:val="19"/>
        </w:rPr>
        <w:t>dost</w:t>
      </w:r>
      <w:r w:rsidRPr="00B06914">
        <w:rPr>
          <w:rFonts w:eastAsia="Times New Roman" w:cs="Times New Roman"/>
          <w:color w:val="000000"/>
          <w:spacing w:val="7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7"/>
          <w:sz w:val="19"/>
          <w:szCs w:val="19"/>
        </w:rPr>
        <w:t>p do ka</w:t>
      </w:r>
      <w:r w:rsidRPr="00B06914">
        <w:rPr>
          <w:rFonts w:eastAsia="Times New Roman" w:cs="Times New Roman"/>
          <w:color w:val="000000"/>
          <w:spacing w:val="7"/>
          <w:sz w:val="19"/>
          <w:szCs w:val="19"/>
        </w:rPr>
        <w:t>ż</w:t>
      </w:r>
      <w:r w:rsidRPr="00B06914">
        <w:rPr>
          <w:rFonts w:eastAsia="Times New Roman"/>
          <w:color w:val="000000"/>
          <w:spacing w:val="7"/>
          <w:sz w:val="19"/>
          <w:szCs w:val="19"/>
        </w:rPr>
        <w:t>dego z sektor</w:t>
      </w:r>
      <w:r w:rsidRPr="00B06914">
        <w:rPr>
          <w:rFonts w:eastAsia="Times New Roman" w:cs="Times New Roman"/>
          <w:color w:val="000000"/>
          <w:spacing w:val="7"/>
          <w:sz w:val="19"/>
          <w:szCs w:val="19"/>
        </w:rPr>
        <w:t>ó</w:t>
      </w:r>
      <w:r w:rsidRPr="00B06914">
        <w:rPr>
          <w:rFonts w:eastAsia="Times New Roman"/>
          <w:color w:val="000000"/>
          <w:spacing w:val="7"/>
          <w:sz w:val="19"/>
          <w:szCs w:val="19"/>
        </w:rPr>
        <w:t>w musi by</w:t>
      </w:r>
      <w:r w:rsidRPr="00B06914">
        <w:rPr>
          <w:rFonts w:eastAsia="Times New Roman" w:cs="Times New Roman"/>
          <w:color w:val="000000"/>
          <w:spacing w:val="7"/>
          <w:sz w:val="19"/>
          <w:szCs w:val="19"/>
        </w:rPr>
        <w:t>ć</w:t>
      </w:r>
      <w:r w:rsidRPr="00B06914">
        <w:rPr>
          <w:rFonts w:eastAsia="Times New Roman"/>
          <w:color w:val="000000"/>
          <w:spacing w:val="7"/>
          <w:sz w:val="19"/>
          <w:szCs w:val="19"/>
        </w:rPr>
        <w:t xml:space="preserve"> zabezpieczony za pomoc</w:t>
      </w:r>
      <w:r w:rsidRPr="00B06914">
        <w:rPr>
          <w:rFonts w:eastAsia="Times New Roman" w:cs="Times New Roman"/>
          <w:color w:val="000000"/>
          <w:spacing w:val="7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7"/>
          <w:sz w:val="19"/>
          <w:szCs w:val="19"/>
        </w:rPr>
        <w:t xml:space="preserve"> kluczy (dla ka</w:t>
      </w:r>
      <w:r w:rsidRPr="00B06914">
        <w:rPr>
          <w:rFonts w:eastAsia="Times New Roman" w:cs="Times New Roman"/>
          <w:color w:val="000000"/>
          <w:spacing w:val="7"/>
          <w:sz w:val="19"/>
          <w:szCs w:val="19"/>
        </w:rPr>
        <w:t>ż</w:t>
      </w:r>
      <w:r w:rsidRPr="00B06914">
        <w:rPr>
          <w:rFonts w:eastAsia="Times New Roman"/>
          <w:color w:val="000000"/>
          <w:spacing w:val="7"/>
          <w:sz w:val="19"/>
          <w:szCs w:val="19"/>
        </w:rPr>
        <w:t>dego</w:t>
      </w:r>
      <w:r w:rsidR="00B06914">
        <w:rPr>
          <w:rFonts w:eastAsia="Times New Roman"/>
          <w:color w:val="000000"/>
          <w:spacing w:val="7"/>
          <w:sz w:val="19"/>
          <w:szCs w:val="19"/>
        </w:rPr>
        <w:t xml:space="preserve"> </w:t>
      </w:r>
      <w:r w:rsidRPr="00B06914">
        <w:rPr>
          <w:rFonts w:eastAsia="Times New Roman"/>
          <w:color w:val="000000"/>
          <w:sz w:val="19"/>
          <w:szCs w:val="19"/>
        </w:rPr>
        <w:t>sektora oddzielna para 48-bitowych kluczy</w:t>
      </w:r>
      <w:r w:rsidR="00B06914">
        <w:rPr>
          <w:rFonts w:eastAsia="Times New Roman"/>
          <w:color w:val="000000"/>
          <w:sz w:val="19"/>
          <w:szCs w:val="19"/>
        </w:rPr>
        <w:t>)</w:t>
      </w:r>
      <w:r w:rsidRPr="00B06914">
        <w:rPr>
          <w:rFonts w:eastAsia="Times New Roman"/>
          <w:color w:val="000000"/>
          <w:sz w:val="19"/>
          <w:szCs w:val="19"/>
        </w:rPr>
        <w:t>,</w:t>
      </w:r>
    </w:p>
    <w:p w:rsidR="00B06914" w:rsidRDefault="00CC3B58" w:rsidP="00B06914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331" w:lineRule="exact"/>
        <w:ind w:left="749" w:hanging="331"/>
        <w:rPr>
          <w:color w:val="000000"/>
          <w:sz w:val="19"/>
          <w:szCs w:val="19"/>
        </w:rPr>
      </w:pPr>
      <w:r>
        <w:rPr>
          <w:color w:val="000000"/>
          <w:spacing w:val="5"/>
          <w:sz w:val="19"/>
          <w:szCs w:val="19"/>
        </w:rPr>
        <w:t>w celu detekcji b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łę</w:t>
      </w:r>
      <w:r>
        <w:rPr>
          <w:rFonts w:eastAsia="Times New Roman"/>
          <w:color w:val="000000"/>
          <w:spacing w:val="5"/>
          <w:sz w:val="19"/>
          <w:szCs w:val="19"/>
        </w:rPr>
        <w:t>d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ó</w:t>
      </w:r>
      <w:r>
        <w:rPr>
          <w:rFonts w:eastAsia="Times New Roman"/>
          <w:color w:val="000000"/>
          <w:spacing w:val="5"/>
          <w:sz w:val="19"/>
          <w:szCs w:val="19"/>
        </w:rPr>
        <w:t>w w komunikacji z czytnikiem (dla zapewnienia kontroli integralno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ś</w:t>
      </w:r>
      <w:r>
        <w:rPr>
          <w:rFonts w:eastAsia="Times New Roman"/>
          <w:color w:val="000000"/>
          <w:spacing w:val="5"/>
          <w:sz w:val="19"/>
          <w:szCs w:val="19"/>
        </w:rPr>
        <w:t>ci</w:t>
      </w:r>
      <w:r>
        <w:rPr>
          <w:rFonts w:eastAsia="Times New Roman"/>
          <w:color w:val="000000"/>
          <w:spacing w:val="5"/>
          <w:sz w:val="19"/>
          <w:szCs w:val="19"/>
        </w:rPr>
        <w:br/>
      </w:r>
      <w:r>
        <w:rPr>
          <w:rFonts w:eastAsia="Times New Roman"/>
          <w:color w:val="000000"/>
          <w:sz w:val="19"/>
          <w:szCs w:val="19"/>
        </w:rPr>
        <w:t>danych) karta musi posiada</w:t>
      </w:r>
      <w:r>
        <w:rPr>
          <w:rFonts w:eastAsia="Times New Roman" w:cs="Times New Roman"/>
          <w:color w:val="000000"/>
          <w:sz w:val="19"/>
          <w:szCs w:val="19"/>
        </w:rPr>
        <w:t>ć</w:t>
      </w:r>
      <w:r>
        <w:rPr>
          <w:rFonts w:eastAsia="Times New Roman"/>
          <w:color w:val="000000"/>
          <w:sz w:val="19"/>
          <w:szCs w:val="19"/>
        </w:rPr>
        <w:t xml:space="preserve"> zaimplementowane mechanizmy kontroli parzysto</w:t>
      </w:r>
      <w:r>
        <w:rPr>
          <w:rFonts w:eastAsia="Times New Roman" w:cs="Times New Roman"/>
          <w:color w:val="000000"/>
          <w:sz w:val="19"/>
          <w:szCs w:val="19"/>
        </w:rPr>
        <w:t>ś</w:t>
      </w:r>
      <w:r>
        <w:rPr>
          <w:rFonts w:eastAsia="Times New Roman"/>
          <w:color w:val="000000"/>
          <w:sz w:val="19"/>
          <w:szCs w:val="19"/>
        </w:rPr>
        <w:t>ci</w:t>
      </w:r>
      <w:r w:rsidR="00B06914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pacing w:val="2"/>
          <w:sz w:val="19"/>
          <w:szCs w:val="19"/>
        </w:rPr>
        <w:t>przesy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ł</w:t>
      </w:r>
      <w:r>
        <w:rPr>
          <w:rFonts w:eastAsia="Times New Roman"/>
          <w:color w:val="000000"/>
          <w:spacing w:val="2"/>
          <w:sz w:val="19"/>
          <w:szCs w:val="19"/>
        </w:rPr>
        <w:t>anych bajt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ó</w:t>
      </w:r>
      <w:r>
        <w:rPr>
          <w:rFonts w:eastAsia="Times New Roman"/>
          <w:color w:val="000000"/>
          <w:spacing w:val="2"/>
          <w:sz w:val="19"/>
          <w:szCs w:val="19"/>
        </w:rPr>
        <w:t>w i integralno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ś</w:t>
      </w:r>
      <w:r>
        <w:rPr>
          <w:rFonts w:eastAsia="Times New Roman"/>
          <w:color w:val="000000"/>
          <w:spacing w:val="2"/>
          <w:sz w:val="19"/>
          <w:szCs w:val="19"/>
        </w:rPr>
        <w:t>ci przesy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ł</w:t>
      </w:r>
      <w:r>
        <w:rPr>
          <w:rFonts w:eastAsia="Times New Roman"/>
          <w:color w:val="000000"/>
          <w:spacing w:val="2"/>
          <w:sz w:val="19"/>
          <w:szCs w:val="19"/>
        </w:rPr>
        <w:t>anych danych (CRC_A, okre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ś</w:t>
      </w:r>
      <w:r>
        <w:rPr>
          <w:rFonts w:eastAsia="Times New Roman"/>
          <w:color w:val="000000"/>
          <w:spacing w:val="2"/>
          <w:sz w:val="19"/>
          <w:szCs w:val="19"/>
        </w:rPr>
        <w:t>lane tak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ż</w:t>
      </w:r>
      <w:r>
        <w:rPr>
          <w:rFonts w:eastAsia="Times New Roman"/>
          <w:color w:val="000000"/>
          <w:spacing w:val="2"/>
          <w:sz w:val="19"/>
          <w:szCs w:val="19"/>
        </w:rPr>
        <w:t>e CRC1G)</w:t>
      </w:r>
      <w:r w:rsidR="00B06914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zgodne z norm</w:t>
      </w:r>
      <w:r>
        <w:rPr>
          <w:rFonts w:eastAsia="Times New Roman" w:cs="Times New Roman"/>
          <w:color w:val="000000"/>
          <w:sz w:val="19"/>
          <w:szCs w:val="19"/>
        </w:rPr>
        <w:t>ą</w:t>
      </w:r>
      <w:r>
        <w:rPr>
          <w:rFonts w:eastAsia="Times New Roman"/>
          <w:color w:val="000000"/>
          <w:sz w:val="19"/>
          <w:szCs w:val="19"/>
        </w:rPr>
        <w:t xml:space="preserve"> ISO/IEC 14443-3 dla kart typu A,</w:t>
      </w:r>
      <w:r w:rsidR="00B06914">
        <w:rPr>
          <w:color w:val="000000"/>
          <w:sz w:val="19"/>
          <w:szCs w:val="19"/>
        </w:rPr>
        <w:t xml:space="preserve"> </w:t>
      </w:r>
    </w:p>
    <w:p w:rsidR="00B06914" w:rsidRPr="00B06914" w:rsidRDefault="00352901" w:rsidP="00B06914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331" w:lineRule="exact"/>
        <w:ind w:left="749" w:hanging="33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na karcie istnieje</w:t>
      </w:r>
      <w:r w:rsidR="00CC3B58" w:rsidRPr="00B06914">
        <w:rPr>
          <w:rFonts w:eastAsia="Times New Roman"/>
          <w:color w:val="000000"/>
          <w:spacing w:val="5"/>
          <w:sz w:val="19"/>
          <w:szCs w:val="19"/>
        </w:rPr>
        <w:t xml:space="preserve"> mo</w:t>
      </w:r>
      <w:r w:rsidR="00CC3B58" w:rsidRPr="00B06914">
        <w:rPr>
          <w:rFonts w:eastAsia="Times New Roman" w:cs="Times New Roman"/>
          <w:color w:val="000000"/>
          <w:spacing w:val="5"/>
          <w:sz w:val="19"/>
          <w:szCs w:val="19"/>
        </w:rPr>
        <w:t>ż</w:t>
      </w:r>
      <w:r w:rsidR="00CC3B58" w:rsidRPr="00B06914">
        <w:rPr>
          <w:rFonts w:eastAsia="Times New Roman"/>
          <w:color w:val="000000"/>
          <w:spacing w:val="5"/>
          <w:sz w:val="19"/>
          <w:szCs w:val="19"/>
        </w:rPr>
        <w:t>liwo</w:t>
      </w:r>
      <w:r w:rsidR="00CC3B58" w:rsidRPr="00B06914">
        <w:rPr>
          <w:rFonts w:eastAsia="Times New Roman" w:cs="Times New Roman"/>
          <w:color w:val="000000"/>
          <w:spacing w:val="5"/>
          <w:sz w:val="19"/>
          <w:szCs w:val="19"/>
        </w:rPr>
        <w:t>ść</w:t>
      </w:r>
      <w:r w:rsidR="00CC3B58" w:rsidRPr="00B06914">
        <w:rPr>
          <w:rFonts w:eastAsia="Times New Roman"/>
          <w:color w:val="000000"/>
          <w:spacing w:val="5"/>
          <w:sz w:val="19"/>
          <w:szCs w:val="19"/>
        </w:rPr>
        <w:t xml:space="preserve"> trwa</w:t>
      </w:r>
      <w:r w:rsidR="00CC3B58" w:rsidRPr="00B06914">
        <w:rPr>
          <w:rFonts w:eastAsia="Times New Roman" w:cs="Times New Roman"/>
          <w:color w:val="000000"/>
          <w:spacing w:val="5"/>
          <w:sz w:val="19"/>
          <w:szCs w:val="19"/>
        </w:rPr>
        <w:t>ł</w:t>
      </w:r>
      <w:r w:rsidR="00CC3B58" w:rsidRPr="00B06914">
        <w:rPr>
          <w:rFonts w:eastAsia="Times New Roman"/>
          <w:color w:val="000000"/>
          <w:spacing w:val="5"/>
          <w:sz w:val="19"/>
          <w:szCs w:val="19"/>
        </w:rPr>
        <w:t>ego blokowania programowanych funkcji zapisu dla ka</w:t>
      </w:r>
      <w:r w:rsidR="00CC3B58" w:rsidRPr="00B06914">
        <w:rPr>
          <w:rFonts w:eastAsia="Times New Roman" w:cs="Times New Roman"/>
          <w:color w:val="000000"/>
          <w:spacing w:val="5"/>
          <w:sz w:val="19"/>
          <w:szCs w:val="19"/>
        </w:rPr>
        <w:t>ż</w:t>
      </w:r>
      <w:r w:rsidR="00CC3B58" w:rsidRPr="00B06914">
        <w:rPr>
          <w:rFonts w:eastAsia="Times New Roman"/>
          <w:color w:val="000000"/>
          <w:spacing w:val="5"/>
          <w:sz w:val="19"/>
          <w:szCs w:val="19"/>
        </w:rPr>
        <w:t xml:space="preserve">dego </w:t>
      </w:r>
      <w:r w:rsidR="00CC3B58" w:rsidRPr="00B06914">
        <w:rPr>
          <w:rFonts w:eastAsia="Times New Roman"/>
          <w:color w:val="000000"/>
          <w:sz w:val="19"/>
          <w:szCs w:val="19"/>
        </w:rPr>
        <w:t>bloku niezale</w:t>
      </w:r>
      <w:r w:rsidR="00CC3B58" w:rsidRPr="00B06914">
        <w:rPr>
          <w:rFonts w:eastAsia="Times New Roman" w:cs="Times New Roman"/>
          <w:color w:val="000000"/>
          <w:sz w:val="19"/>
          <w:szCs w:val="19"/>
        </w:rPr>
        <w:t>ż</w:t>
      </w:r>
      <w:r w:rsidR="00CC3B58" w:rsidRPr="00B06914">
        <w:rPr>
          <w:rFonts w:eastAsia="Times New Roman"/>
          <w:color w:val="000000"/>
          <w:sz w:val="19"/>
          <w:szCs w:val="19"/>
        </w:rPr>
        <w:t>nie (opr</w:t>
      </w:r>
      <w:r w:rsidR="00CC3B58" w:rsidRPr="00B06914">
        <w:rPr>
          <w:rFonts w:eastAsia="Times New Roman" w:cs="Times New Roman"/>
          <w:color w:val="000000"/>
          <w:sz w:val="19"/>
          <w:szCs w:val="19"/>
        </w:rPr>
        <w:t>ó</w:t>
      </w:r>
      <w:r w:rsidR="00CC3B58" w:rsidRPr="00B06914">
        <w:rPr>
          <w:rFonts w:eastAsia="Times New Roman"/>
          <w:color w:val="000000"/>
          <w:sz w:val="19"/>
          <w:szCs w:val="19"/>
        </w:rPr>
        <w:t xml:space="preserve">cz bloku </w:t>
      </w:r>
      <w:r w:rsidR="00213B94">
        <w:rPr>
          <w:rFonts w:eastAsia="Times New Roman"/>
          <w:color w:val="000000"/>
          <w:sz w:val="19"/>
          <w:szCs w:val="19"/>
        </w:rPr>
        <w:t>0</w:t>
      </w:r>
      <w:r w:rsidR="00CC3B58" w:rsidRPr="00B06914">
        <w:rPr>
          <w:rFonts w:eastAsia="Times New Roman"/>
          <w:color w:val="000000"/>
          <w:sz w:val="19"/>
          <w:szCs w:val="19"/>
        </w:rPr>
        <w:t xml:space="preserve"> w sektorze 0), np. dla kart wycofywanych z obiegu. </w:t>
      </w:r>
    </w:p>
    <w:p w:rsidR="00CC3B58" w:rsidRPr="00B06914" w:rsidRDefault="00CC3B58" w:rsidP="00B06914">
      <w:pPr>
        <w:shd w:val="clear" w:color="auto" w:fill="FFFFFF"/>
        <w:tabs>
          <w:tab w:val="left" w:pos="749"/>
        </w:tabs>
        <w:spacing w:line="331" w:lineRule="exact"/>
        <w:ind w:left="426"/>
        <w:rPr>
          <w:color w:val="000000"/>
          <w:sz w:val="19"/>
          <w:szCs w:val="19"/>
        </w:rPr>
      </w:pPr>
      <w:r w:rsidRPr="00B06914">
        <w:rPr>
          <w:rFonts w:eastAsia="Times New Roman"/>
          <w:color w:val="000000"/>
          <w:sz w:val="19"/>
          <w:szCs w:val="19"/>
        </w:rPr>
        <w:t>b) komunikacja</w:t>
      </w:r>
    </w:p>
    <w:p w:rsidR="00CC3B58" w:rsidRDefault="00CC3B58" w:rsidP="00B06914">
      <w:pPr>
        <w:pStyle w:val="Akapitzlist"/>
        <w:numPr>
          <w:ilvl w:val="0"/>
          <w:numId w:val="9"/>
        </w:numPr>
        <w:shd w:val="clear" w:color="auto" w:fill="FFFFFF"/>
        <w:spacing w:before="122"/>
      </w:pPr>
      <w:r w:rsidRPr="00B06914">
        <w:rPr>
          <w:color w:val="000000"/>
          <w:spacing w:val="6"/>
          <w:sz w:val="19"/>
          <w:szCs w:val="19"/>
        </w:rPr>
        <w:t>komunikacja mi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6"/>
          <w:sz w:val="19"/>
          <w:szCs w:val="19"/>
        </w:rPr>
        <w:t>dzy kart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6"/>
          <w:sz w:val="19"/>
          <w:szCs w:val="19"/>
        </w:rPr>
        <w:t xml:space="preserve"> a czytnikiem odbywa si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6"/>
          <w:sz w:val="19"/>
          <w:szCs w:val="19"/>
        </w:rPr>
        <w:t xml:space="preserve"> drog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6"/>
          <w:sz w:val="19"/>
          <w:szCs w:val="19"/>
        </w:rPr>
        <w:t xml:space="preserve"> radiow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ą</w:t>
      </w:r>
      <w:r w:rsidRPr="00B06914">
        <w:rPr>
          <w:rFonts w:eastAsia="Times New Roman"/>
          <w:color w:val="000000"/>
          <w:spacing w:val="6"/>
          <w:sz w:val="19"/>
          <w:szCs w:val="19"/>
        </w:rPr>
        <w:t xml:space="preserve"> - cz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6"/>
          <w:sz w:val="19"/>
          <w:szCs w:val="19"/>
        </w:rPr>
        <w:t>stotliwo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ść</w:t>
      </w:r>
      <w:r w:rsidRPr="00B06914">
        <w:rPr>
          <w:rFonts w:eastAsia="Times New Roman"/>
          <w:color w:val="000000"/>
          <w:spacing w:val="6"/>
          <w:sz w:val="19"/>
          <w:szCs w:val="19"/>
        </w:rPr>
        <w:t xml:space="preserve"> no</w:t>
      </w:r>
      <w:r w:rsidRPr="00B06914">
        <w:rPr>
          <w:rFonts w:eastAsia="Times New Roman" w:cs="Times New Roman"/>
          <w:color w:val="000000"/>
          <w:spacing w:val="6"/>
          <w:sz w:val="19"/>
          <w:szCs w:val="19"/>
        </w:rPr>
        <w:t>ś</w:t>
      </w:r>
      <w:r w:rsidRPr="00B06914">
        <w:rPr>
          <w:rFonts w:eastAsia="Times New Roman"/>
          <w:color w:val="000000"/>
          <w:spacing w:val="6"/>
          <w:sz w:val="19"/>
          <w:szCs w:val="19"/>
        </w:rPr>
        <w:t>na:</w:t>
      </w:r>
      <w:r w:rsidRPr="00B06914">
        <w:rPr>
          <w:color w:val="000000"/>
          <w:spacing w:val="-3"/>
        </w:rPr>
        <w:t>13,56MHz,</w:t>
      </w:r>
    </w:p>
    <w:p w:rsidR="00B06914" w:rsidRPr="00B06914" w:rsidRDefault="00CC3B58" w:rsidP="00B06914">
      <w:pPr>
        <w:pStyle w:val="Akapitzlist"/>
        <w:numPr>
          <w:ilvl w:val="0"/>
          <w:numId w:val="9"/>
        </w:numPr>
        <w:shd w:val="clear" w:color="auto" w:fill="FFFFFF"/>
        <w:tabs>
          <w:tab w:val="left" w:pos="814"/>
        </w:tabs>
        <w:spacing w:before="108"/>
      </w:pPr>
      <w:r w:rsidRPr="00B06914">
        <w:rPr>
          <w:color w:val="000000"/>
          <w:spacing w:val="3"/>
          <w:sz w:val="19"/>
          <w:szCs w:val="19"/>
        </w:rPr>
        <w:t>interfejs bezstykowy musi co najmniej spe</w:t>
      </w:r>
      <w:r w:rsidRPr="00B06914">
        <w:rPr>
          <w:rFonts w:eastAsia="Times New Roman" w:cs="Times New Roman"/>
          <w:color w:val="000000"/>
          <w:spacing w:val="3"/>
          <w:sz w:val="19"/>
          <w:szCs w:val="19"/>
        </w:rPr>
        <w:t>ł</w:t>
      </w:r>
      <w:r w:rsidRPr="00B06914">
        <w:rPr>
          <w:rFonts w:eastAsia="Times New Roman"/>
          <w:color w:val="000000"/>
          <w:spacing w:val="3"/>
          <w:sz w:val="19"/>
          <w:szCs w:val="19"/>
        </w:rPr>
        <w:t>nia</w:t>
      </w:r>
      <w:r w:rsidRPr="00B06914">
        <w:rPr>
          <w:rFonts w:eastAsia="Times New Roman" w:cs="Times New Roman"/>
          <w:color w:val="000000"/>
          <w:spacing w:val="3"/>
          <w:sz w:val="19"/>
          <w:szCs w:val="19"/>
        </w:rPr>
        <w:t>ć</w:t>
      </w:r>
      <w:r w:rsidRPr="00B06914">
        <w:rPr>
          <w:rFonts w:eastAsia="Times New Roman"/>
          <w:color w:val="000000"/>
          <w:spacing w:val="3"/>
          <w:sz w:val="19"/>
          <w:szCs w:val="19"/>
        </w:rPr>
        <w:t xml:space="preserve"> warunki okre</w:t>
      </w:r>
      <w:r w:rsidRPr="00B06914">
        <w:rPr>
          <w:rFonts w:eastAsia="Times New Roman" w:cs="Times New Roman"/>
          <w:color w:val="000000"/>
          <w:spacing w:val="3"/>
          <w:sz w:val="19"/>
          <w:szCs w:val="19"/>
        </w:rPr>
        <w:t>ś</w:t>
      </w:r>
      <w:r w:rsidRPr="00B06914">
        <w:rPr>
          <w:rFonts w:eastAsia="Times New Roman"/>
          <w:color w:val="000000"/>
          <w:spacing w:val="3"/>
          <w:sz w:val="19"/>
          <w:szCs w:val="19"/>
        </w:rPr>
        <w:t>lone w normie ISO/IEC 14443</w:t>
      </w:r>
      <w:r w:rsidR="00B06914" w:rsidRPr="00B06914">
        <w:rPr>
          <w:rFonts w:eastAsia="Times New Roman"/>
          <w:color w:val="000000"/>
          <w:spacing w:val="3"/>
          <w:sz w:val="19"/>
          <w:szCs w:val="19"/>
        </w:rPr>
        <w:t xml:space="preserve"> </w:t>
      </w:r>
      <w:r w:rsidRPr="00B06914">
        <w:rPr>
          <w:color w:val="000000"/>
          <w:spacing w:val="-1"/>
          <w:sz w:val="19"/>
          <w:szCs w:val="19"/>
        </w:rPr>
        <w:t>dla kart typu A,</w:t>
      </w:r>
    </w:p>
    <w:p w:rsidR="002F2983" w:rsidRDefault="00CC3B58" w:rsidP="00B06914">
      <w:pPr>
        <w:pStyle w:val="Akapitzlist"/>
        <w:numPr>
          <w:ilvl w:val="0"/>
          <w:numId w:val="9"/>
        </w:numPr>
        <w:shd w:val="clear" w:color="auto" w:fill="FFFFFF"/>
        <w:tabs>
          <w:tab w:val="left" w:pos="814"/>
        </w:tabs>
        <w:spacing w:before="108"/>
      </w:pPr>
      <w:r w:rsidRPr="00B06914">
        <w:rPr>
          <w:color w:val="000000"/>
          <w:sz w:val="19"/>
          <w:szCs w:val="19"/>
        </w:rPr>
        <w:t>szybko</w:t>
      </w:r>
      <w:r w:rsidRPr="00B06914">
        <w:rPr>
          <w:rFonts w:eastAsia="Times New Roman" w:cs="Times New Roman"/>
          <w:color w:val="000000"/>
          <w:sz w:val="19"/>
          <w:szCs w:val="19"/>
        </w:rPr>
        <w:t>ść</w:t>
      </w:r>
      <w:r w:rsidRPr="00B06914">
        <w:rPr>
          <w:rFonts w:eastAsia="Times New Roman"/>
          <w:color w:val="000000"/>
          <w:sz w:val="19"/>
          <w:szCs w:val="19"/>
        </w:rPr>
        <w:t xml:space="preserve"> komunikacji:106 </w:t>
      </w:r>
      <w:proofErr w:type="spellStart"/>
      <w:r w:rsidRPr="00B06914">
        <w:rPr>
          <w:rFonts w:eastAsia="Times New Roman"/>
          <w:color w:val="000000"/>
          <w:sz w:val="19"/>
          <w:szCs w:val="19"/>
        </w:rPr>
        <w:t>kBits</w:t>
      </w:r>
      <w:proofErr w:type="spellEnd"/>
      <w:r w:rsidRPr="00B06914">
        <w:rPr>
          <w:rFonts w:eastAsia="Times New Roman"/>
          <w:color w:val="000000"/>
          <w:sz w:val="19"/>
          <w:szCs w:val="19"/>
        </w:rPr>
        <w:t>/s (</w:t>
      </w:r>
      <w:proofErr w:type="spellStart"/>
      <w:r w:rsidRPr="00B06914">
        <w:rPr>
          <w:rFonts w:eastAsia="Times New Roman"/>
          <w:color w:val="000000"/>
          <w:sz w:val="19"/>
          <w:szCs w:val="19"/>
        </w:rPr>
        <w:t>KBaud</w:t>
      </w:r>
      <w:proofErr w:type="spellEnd"/>
      <w:r w:rsidRPr="00B06914">
        <w:rPr>
          <w:rFonts w:eastAsia="Times New Roman"/>
          <w:color w:val="000000"/>
          <w:sz w:val="19"/>
          <w:szCs w:val="19"/>
        </w:rPr>
        <w:t>),</w:t>
      </w:r>
      <w:r>
        <w:t xml:space="preserve"> </w:t>
      </w:r>
    </w:p>
    <w:p w:rsidR="002F2983" w:rsidRPr="002F2983" w:rsidRDefault="00BF30A8" w:rsidP="00B06914">
      <w:pPr>
        <w:pStyle w:val="Akapitzlist"/>
        <w:numPr>
          <w:ilvl w:val="0"/>
          <w:numId w:val="9"/>
        </w:numPr>
        <w:shd w:val="clear" w:color="auto" w:fill="FFFFFF"/>
        <w:tabs>
          <w:tab w:val="left" w:pos="814"/>
        </w:tabs>
        <w:spacing w:before="108"/>
      </w:pPr>
      <w:r w:rsidRPr="00B06914">
        <w:rPr>
          <w:color w:val="000000"/>
          <w:sz w:val="19"/>
          <w:szCs w:val="19"/>
        </w:rPr>
        <w:t>protok</w:t>
      </w:r>
      <w:r w:rsidRPr="00B06914">
        <w:rPr>
          <w:rFonts w:eastAsia="Times New Roman" w:cs="Times New Roman"/>
          <w:color w:val="000000"/>
          <w:sz w:val="19"/>
          <w:szCs w:val="19"/>
        </w:rPr>
        <w:t>ół</w:t>
      </w:r>
      <w:r w:rsidRPr="00B06914">
        <w:rPr>
          <w:rFonts w:eastAsia="Times New Roman"/>
          <w:color w:val="000000"/>
          <w:sz w:val="19"/>
          <w:szCs w:val="19"/>
        </w:rPr>
        <w:t xml:space="preserve"> komunikacyjny: half duplex. </w:t>
      </w:r>
    </w:p>
    <w:p w:rsidR="000A6097" w:rsidRDefault="00BF30A8" w:rsidP="00B06914">
      <w:pPr>
        <w:pStyle w:val="Akapitzlist"/>
        <w:numPr>
          <w:ilvl w:val="0"/>
          <w:numId w:val="9"/>
        </w:numPr>
        <w:shd w:val="clear" w:color="auto" w:fill="FFFFFF"/>
        <w:tabs>
          <w:tab w:val="left" w:pos="814"/>
        </w:tabs>
        <w:spacing w:before="108"/>
      </w:pPr>
      <w:r w:rsidRPr="00B06914">
        <w:rPr>
          <w:rFonts w:eastAsia="Times New Roman"/>
          <w:color w:val="000000"/>
          <w:spacing w:val="1"/>
          <w:sz w:val="19"/>
          <w:szCs w:val="19"/>
        </w:rPr>
        <w:t>zasi</w:t>
      </w:r>
      <w:r w:rsidRPr="00B06914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B06914">
        <w:rPr>
          <w:rFonts w:eastAsia="Times New Roman"/>
          <w:color w:val="000000"/>
          <w:spacing w:val="1"/>
          <w:sz w:val="19"/>
          <w:szCs w:val="19"/>
        </w:rPr>
        <w:t>g operacyjny</w:t>
      </w:r>
      <w:r w:rsidR="002F2983">
        <w:rPr>
          <w:rFonts w:eastAsia="Times New Roman"/>
          <w:color w:val="000000"/>
          <w:spacing w:val="1"/>
          <w:sz w:val="19"/>
          <w:szCs w:val="19"/>
        </w:rPr>
        <w:t>:</w:t>
      </w:r>
      <w:r w:rsidRPr="00B06914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 w:rsidR="00352901">
        <w:rPr>
          <w:rFonts w:eastAsia="Times New Roman"/>
          <w:color w:val="000000"/>
          <w:spacing w:val="1"/>
          <w:sz w:val="19"/>
          <w:szCs w:val="19"/>
        </w:rPr>
        <w:t>ok.</w:t>
      </w:r>
      <w:r w:rsidRPr="00B06914">
        <w:rPr>
          <w:rFonts w:eastAsia="Times New Roman"/>
          <w:color w:val="000000"/>
          <w:spacing w:val="1"/>
          <w:sz w:val="19"/>
          <w:szCs w:val="19"/>
        </w:rPr>
        <w:t xml:space="preserve"> 9 cm.</w:t>
      </w:r>
    </w:p>
    <w:p w:rsidR="000A6097" w:rsidRDefault="00BF30A8">
      <w:pPr>
        <w:shd w:val="clear" w:color="auto" w:fill="FFFFFF"/>
        <w:tabs>
          <w:tab w:val="left" w:pos="662"/>
        </w:tabs>
        <w:spacing w:line="324" w:lineRule="exact"/>
        <w:ind w:left="317"/>
      </w:pPr>
      <w:r>
        <w:rPr>
          <w:color w:val="000000"/>
          <w:spacing w:val="-8"/>
          <w:sz w:val="19"/>
          <w:szCs w:val="19"/>
        </w:rPr>
        <w:t>c)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2"/>
          <w:sz w:val="19"/>
          <w:szCs w:val="19"/>
        </w:rPr>
        <w:t>pami</w:t>
      </w:r>
      <w:r>
        <w:rPr>
          <w:rFonts w:eastAsia="Times New Roman" w:cs="Times New Roman"/>
          <w:color w:val="000000"/>
          <w:spacing w:val="-2"/>
          <w:sz w:val="19"/>
          <w:szCs w:val="19"/>
        </w:rPr>
        <w:t>ęć</w:t>
      </w:r>
    </w:p>
    <w:p w:rsidR="000A6097" w:rsidRDefault="00BF30A8" w:rsidP="002F2983">
      <w:pPr>
        <w:pStyle w:val="Akapitzlist"/>
        <w:numPr>
          <w:ilvl w:val="0"/>
          <w:numId w:val="20"/>
        </w:numPr>
        <w:shd w:val="clear" w:color="auto" w:fill="FFFFFF"/>
        <w:spacing w:before="14" w:line="324" w:lineRule="exact"/>
      </w:pPr>
      <w:r w:rsidRPr="002F2983">
        <w:rPr>
          <w:color w:val="000000"/>
          <w:spacing w:val="2"/>
          <w:sz w:val="19"/>
          <w:szCs w:val="19"/>
        </w:rPr>
        <w:t xml:space="preserve">technologia: CMOS EEPROM </w:t>
      </w:r>
      <w:proofErr w:type="spellStart"/>
      <w:r w:rsidRPr="002F2983">
        <w:rPr>
          <w:color w:val="000000"/>
          <w:spacing w:val="2"/>
          <w:sz w:val="19"/>
          <w:szCs w:val="19"/>
        </w:rPr>
        <w:t>Skbit</w:t>
      </w:r>
      <w:r w:rsidRPr="002F2983">
        <w:rPr>
          <w:rFonts w:eastAsia="Times New Roman" w:cs="Times New Roman"/>
          <w:color w:val="000000"/>
          <w:spacing w:val="2"/>
          <w:sz w:val="19"/>
          <w:szCs w:val="19"/>
        </w:rPr>
        <w:t>ó</w:t>
      </w:r>
      <w:r w:rsidRPr="002F2983">
        <w:rPr>
          <w:rFonts w:eastAsia="Times New Roman"/>
          <w:color w:val="000000"/>
          <w:spacing w:val="2"/>
          <w:sz w:val="19"/>
          <w:szCs w:val="19"/>
        </w:rPr>
        <w:t>w</w:t>
      </w:r>
      <w:proofErr w:type="spellEnd"/>
      <w:r w:rsidRPr="002F2983">
        <w:rPr>
          <w:rFonts w:eastAsia="Times New Roman"/>
          <w:color w:val="000000"/>
          <w:spacing w:val="2"/>
          <w:sz w:val="19"/>
          <w:szCs w:val="19"/>
        </w:rPr>
        <w:t xml:space="preserve"> (1 </w:t>
      </w:r>
      <w:proofErr w:type="spellStart"/>
      <w:r w:rsidRPr="002F2983">
        <w:rPr>
          <w:rFonts w:eastAsia="Times New Roman"/>
          <w:color w:val="000000"/>
          <w:spacing w:val="2"/>
          <w:sz w:val="19"/>
          <w:szCs w:val="19"/>
        </w:rPr>
        <w:t>kBajt</w:t>
      </w:r>
      <w:proofErr w:type="spellEnd"/>
      <w:r w:rsidRPr="002F2983">
        <w:rPr>
          <w:rFonts w:eastAsia="Times New Roman"/>
          <w:color w:val="000000"/>
          <w:spacing w:val="2"/>
          <w:sz w:val="19"/>
          <w:szCs w:val="19"/>
        </w:rPr>
        <w:t>),</w:t>
      </w:r>
    </w:p>
    <w:p w:rsidR="000A6097" w:rsidRDefault="00BF30A8" w:rsidP="002F2983">
      <w:pPr>
        <w:pStyle w:val="Akapitzlist"/>
        <w:numPr>
          <w:ilvl w:val="0"/>
          <w:numId w:val="20"/>
        </w:numPr>
        <w:shd w:val="clear" w:color="auto" w:fill="FFFFFF"/>
        <w:spacing w:before="7" w:line="324" w:lineRule="exact"/>
      </w:pPr>
      <w:r w:rsidRPr="002F2983">
        <w:rPr>
          <w:color w:val="000000"/>
          <w:spacing w:val="1"/>
          <w:sz w:val="19"/>
          <w:szCs w:val="19"/>
        </w:rPr>
        <w:t>podzielona na 16 niezale</w:t>
      </w:r>
      <w:r w:rsidRPr="002F2983">
        <w:rPr>
          <w:rFonts w:eastAsia="Times New Roman" w:cs="Times New Roman"/>
          <w:color w:val="000000"/>
          <w:spacing w:val="1"/>
          <w:sz w:val="19"/>
          <w:szCs w:val="19"/>
        </w:rPr>
        <w:t>ż</w:t>
      </w:r>
      <w:r w:rsidRPr="002F2983">
        <w:rPr>
          <w:rFonts w:eastAsia="Times New Roman"/>
          <w:color w:val="000000"/>
          <w:spacing w:val="1"/>
          <w:sz w:val="19"/>
          <w:szCs w:val="19"/>
        </w:rPr>
        <w:t>nych sektor</w:t>
      </w:r>
      <w:r w:rsidRPr="002F2983">
        <w:rPr>
          <w:rFonts w:eastAsia="Times New Roman" w:cs="Times New Roman"/>
          <w:color w:val="000000"/>
          <w:spacing w:val="1"/>
          <w:sz w:val="19"/>
          <w:szCs w:val="19"/>
        </w:rPr>
        <w:t>ó</w:t>
      </w:r>
      <w:r w:rsidRPr="002F2983">
        <w:rPr>
          <w:rFonts w:eastAsia="Times New Roman"/>
          <w:color w:val="000000"/>
          <w:spacing w:val="1"/>
          <w:sz w:val="19"/>
          <w:szCs w:val="19"/>
        </w:rPr>
        <w:t>w po 4 bloki ka</w:t>
      </w:r>
      <w:r w:rsidRPr="002F2983">
        <w:rPr>
          <w:rFonts w:eastAsia="Times New Roman" w:cs="Times New Roman"/>
          <w:color w:val="000000"/>
          <w:spacing w:val="1"/>
          <w:sz w:val="19"/>
          <w:szCs w:val="19"/>
        </w:rPr>
        <w:t>ż</w:t>
      </w:r>
      <w:r w:rsidRPr="002F2983">
        <w:rPr>
          <w:rFonts w:eastAsia="Times New Roman"/>
          <w:color w:val="000000"/>
          <w:spacing w:val="1"/>
          <w:sz w:val="19"/>
          <w:szCs w:val="19"/>
        </w:rPr>
        <w:t>dy,</w:t>
      </w:r>
    </w:p>
    <w:p w:rsidR="000A6097" w:rsidRDefault="00BF30A8" w:rsidP="002F2983">
      <w:pPr>
        <w:pStyle w:val="Akapitzlist"/>
        <w:numPr>
          <w:ilvl w:val="0"/>
          <w:numId w:val="20"/>
        </w:numPr>
        <w:shd w:val="clear" w:color="auto" w:fill="FFFFFF"/>
        <w:spacing w:before="7" w:line="324" w:lineRule="exact"/>
      </w:pPr>
      <w:r w:rsidRPr="002F2983">
        <w:rPr>
          <w:color w:val="000000"/>
          <w:sz w:val="19"/>
          <w:szCs w:val="19"/>
        </w:rPr>
        <w:t>struktura pami</w:t>
      </w:r>
      <w:r w:rsidRPr="002F2983">
        <w:rPr>
          <w:rFonts w:eastAsia="Times New Roman" w:cs="Times New Roman"/>
          <w:color w:val="000000"/>
          <w:sz w:val="19"/>
          <w:szCs w:val="19"/>
        </w:rPr>
        <w:t>ę</w:t>
      </w:r>
      <w:r w:rsidRPr="002F2983">
        <w:rPr>
          <w:rFonts w:eastAsia="Times New Roman"/>
          <w:color w:val="000000"/>
          <w:sz w:val="19"/>
          <w:szCs w:val="19"/>
        </w:rPr>
        <w:t>ci zgodna z MIFARE Classic (MIFARE 1k)</w:t>
      </w:r>
    </w:p>
    <w:p w:rsidR="000A6097" w:rsidRDefault="00BF30A8" w:rsidP="002F2983">
      <w:pPr>
        <w:pStyle w:val="Akapitzlist"/>
        <w:numPr>
          <w:ilvl w:val="0"/>
          <w:numId w:val="20"/>
        </w:numPr>
        <w:shd w:val="clear" w:color="auto" w:fill="FFFFFF"/>
        <w:spacing w:before="7" w:line="324" w:lineRule="exact"/>
      </w:pPr>
      <w:r w:rsidRPr="002F2983">
        <w:rPr>
          <w:color w:val="000000"/>
          <w:sz w:val="19"/>
          <w:szCs w:val="19"/>
        </w:rPr>
        <w:t>ilo</w:t>
      </w:r>
      <w:r w:rsidRPr="002F2983">
        <w:rPr>
          <w:rFonts w:eastAsia="Times New Roman" w:cs="Times New Roman"/>
          <w:color w:val="000000"/>
          <w:sz w:val="19"/>
          <w:szCs w:val="19"/>
        </w:rPr>
        <w:t>ść</w:t>
      </w:r>
      <w:r w:rsidRPr="002F2983">
        <w:rPr>
          <w:rFonts w:eastAsia="Times New Roman"/>
          <w:color w:val="000000"/>
          <w:sz w:val="19"/>
          <w:szCs w:val="19"/>
        </w:rPr>
        <w:t xml:space="preserve"> cykli zapisu: minimum 100 000,</w:t>
      </w:r>
    </w:p>
    <w:p w:rsidR="000A6097" w:rsidRDefault="00BF30A8" w:rsidP="002F2983">
      <w:pPr>
        <w:pStyle w:val="Akapitzlist"/>
        <w:numPr>
          <w:ilvl w:val="0"/>
          <w:numId w:val="20"/>
        </w:numPr>
        <w:shd w:val="clear" w:color="auto" w:fill="FFFFFF"/>
        <w:spacing w:before="7" w:line="324" w:lineRule="exact"/>
      </w:pPr>
      <w:r w:rsidRPr="002F2983">
        <w:rPr>
          <w:color w:val="000000"/>
          <w:sz w:val="19"/>
          <w:szCs w:val="19"/>
        </w:rPr>
        <w:t>ilo</w:t>
      </w:r>
      <w:r w:rsidRPr="002F2983">
        <w:rPr>
          <w:rFonts w:eastAsia="Times New Roman" w:cs="Times New Roman"/>
          <w:color w:val="000000"/>
          <w:sz w:val="19"/>
          <w:szCs w:val="19"/>
        </w:rPr>
        <w:t>ść</w:t>
      </w:r>
      <w:r w:rsidRPr="002F2983">
        <w:rPr>
          <w:rFonts w:eastAsia="Times New Roman"/>
          <w:color w:val="000000"/>
          <w:sz w:val="19"/>
          <w:szCs w:val="19"/>
        </w:rPr>
        <w:t xml:space="preserve"> cykli odczytu: nielimitowana,</w:t>
      </w:r>
    </w:p>
    <w:p w:rsidR="000A6097" w:rsidRDefault="00BF30A8" w:rsidP="002F2983">
      <w:pPr>
        <w:pStyle w:val="Akapitzlist"/>
        <w:numPr>
          <w:ilvl w:val="0"/>
          <w:numId w:val="20"/>
        </w:numPr>
        <w:shd w:val="clear" w:color="auto" w:fill="FFFFFF"/>
        <w:spacing w:before="7" w:line="324" w:lineRule="exact"/>
      </w:pPr>
      <w:r w:rsidRPr="002F2983">
        <w:rPr>
          <w:color w:val="000000"/>
          <w:spacing w:val="1"/>
          <w:sz w:val="19"/>
          <w:szCs w:val="19"/>
        </w:rPr>
        <w:t>okres przechowywania danych: minimum 10 lat</w:t>
      </w:r>
    </w:p>
    <w:p w:rsidR="000A6097" w:rsidRDefault="00BF30A8" w:rsidP="00CC3B58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4" w:line="324" w:lineRule="exact"/>
        <w:ind w:left="662" w:hanging="346"/>
        <w:rPr>
          <w:color w:val="000000"/>
          <w:spacing w:val="-12"/>
          <w:sz w:val="19"/>
          <w:szCs w:val="19"/>
        </w:rPr>
      </w:pPr>
      <w:r>
        <w:rPr>
          <w:color w:val="000000"/>
          <w:spacing w:val="4"/>
          <w:sz w:val="19"/>
          <w:szCs w:val="19"/>
        </w:rPr>
        <w:lastRenderedPageBreak/>
        <w:t>zasilanie - karta zasilana jest indukcyjnie przez czytnik. Karta nie posiada w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ł</w:t>
      </w:r>
      <w:r>
        <w:rPr>
          <w:rFonts w:eastAsia="Times New Roman"/>
          <w:color w:val="000000"/>
          <w:spacing w:val="4"/>
          <w:sz w:val="19"/>
          <w:szCs w:val="19"/>
        </w:rPr>
        <w:t xml:space="preserve">asnego 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ź</w:t>
      </w:r>
      <w:r>
        <w:rPr>
          <w:rFonts w:eastAsia="Times New Roman"/>
          <w:color w:val="000000"/>
          <w:spacing w:val="4"/>
          <w:sz w:val="19"/>
          <w:szCs w:val="19"/>
        </w:rPr>
        <w:t>r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ó</w:t>
      </w:r>
      <w:r>
        <w:rPr>
          <w:rFonts w:eastAsia="Times New Roman"/>
          <w:color w:val="000000"/>
          <w:spacing w:val="4"/>
          <w:sz w:val="19"/>
          <w:szCs w:val="19"/>
        </w:rPr>
        <w:t>d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ł</w:t>
      </w:r>
      <w:r>
        <w:rPr>
          <w:rFonts w:eastAsia="Times New Roman"/>
          <w:color w:val="000000"/>
          <w:spacing w:val="4"/>
          <w:sz w:val="19"/>
          <w:szCs w:val="19"/>
        </w:rPr>
        <w:t>a</w:t>
      </w:r>
      <w:r>
        <w:rPr>
          <w:rFonts w:eastAsia="Times New Roman"/>
          <w:color w:val="000000"/>
          <w:spacing w:val="4"/>
          <w:sz w:val="19"/>
          <w:szCs w:val="19"/>
        </w:rPr>
        <w:br/>
      </w:r>
      <w:r>
        <w:rPr>
          <w:rFonts w:eastAsia="Times New Roman"/>
          <w:color w:val="000000"/>
          <w:spacing w:val="-1"/>
          <w:sz w:val="19"/>
          <w:szCs w:val="19"/>
        </w:rPr>
        <w:t>zasilania</w:t>
      </w:r>
    </w:p>
    <w:p w:rsidR="000A6097" w:rsidRDefault="00BF30A8" w:rsidP="00CC3B58">
      <w:pPr>
        <w:numPr>
          <w:ilvl w:val="0"/>
          <w:numId w:val="2"/>
        </w:numPr>
        <w:shd w:val="clear" w:color="auto" w:fill="FFFFFF"/>
        <w:tabs>
          <w:tab w:val="left" w:pos="662"/>
        </w:tabs>
        <w:spacing w:before="7" w:line="324" w:lineRule="exact"/>
        <w:ind w:left="317"/>
        <w:rPr>
          <w:color w:val="000000"/>
          <w:spacing w:val="-9"/>
          <w:sz w:val="19"/>
          <w:szCs w:val="19"/>
        </w:rPr>
      </w:pPr>
      <w:r>
        <w:rPr>
          <w:color w:val="000000"/>
          <w:sz w:val="19"/>
          <w:szCs w:val="19"/>
        </w:rPr>
        <w:t>charakterystyka fizyczna</w:t>
      </w:r>
    </w:p>
    <w:p w:rsidR="00BD112E" w:rsidRPr="00BD112E" w:rsidRDefault="00BF30A8" w:rsidP="00BD112E">
      <w:pPr>
        <w:pStyle w:val="Akapitzlist"/>
        <w:numPr>
          <w:ilvl w:val="0"/>
          <w:numId w:val="10"/>
        </w:numPr>
        <w:shd w:val="clear" w:color="auto" w:fill="FFFFFF"/>
        <w:spacing w:before="14" w:line="324" w:lineRule="exact"/>
      </w:pPr>
      <w:r w:rsidRPr="00BD112E">
        <w:rPr>
          <w:color w:val="000000"/>
          <w:spacing w:val="2"/>
          <w:sz w:val="19"/>
          <w:szCs w:val="19"/>
        </w:rPr>
        <w:t>karta jest wykonana z tworzywa sztucznego niezawieraj</w:t>
      </w:r>
      <w:r w:rsidRPr="00BD112E"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 w:rsidRPr="00BD112E">
        <w:rPr>
          <w:rFonts w:eastAsia="Times New Roman"/>
          <w:color w:val="000000"/>
          <w:spacing w:val="2"/>
          <w:sz w:val="19"/>
          <w:szCs w:val="19"/>
        </w:rPr>
        <w:t>cego szkodliwych sk</w:t>
      </w:r>
      <w:r w:rsidRPr="00BD112E">
        <w:rPr>
          <w:rFonts w:eastAsia="Times New Roman" w:cs="Times New Roman"/>
          <w:color w:val="000000"/>
          <w:spacing w:val="2"/>
          <w:sz w:val="19"/>
          <w:szCs w:val="19"/>
        </w:rPr>
        <w:t>ł</w:t>
      </w:r>
      <w:r w:rsidRPr="00BD112E">
        <w:rPr>
          <w:rFonts w:eastAsia="Times New Roman"/>
          <w:color w:val="000000"/>
          <w:spacing w:val="2"/>
          <w:sz w:val="19"/>
          <w:szCs w:val="19"/>
        </w:rPr>
        <w:t>adnik</w:t>
      </w:r>
      <w:r w:rsidRPr="00BD112E">
        <w:rPr>
          <w:rFonts w:eastAsia="Times New Roman" w:cs="Times New Roman"/>
          <w:color w:val="000000"/>
          <w:spacing w:val="2"/>
          <w:sz w:val="19"/>
          <w:szCs w:val="19"/>
        </w:rPr>
        <w:t>ó</w:t>
      </w:r>
      <w:r w:rsidRPr="00BD112E">
        <w:rPr>
          <w:rFonts w:eastAsia="Times New Roman"/>
          <w:color w:val="000000"/>
          <w:spacing w:val="2"/>
          <w:sz w:val="19"/>
          <w:szCs w:val="19"/>
        </w:rPr>
        <w:t>w</w:t>
      </w:r>
      <w:r w:rsidR="00BD112E" w:rsidRPr="00BD112E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 w:rsidRPr="00BD112E">
        <w:rPr>
          <w:color w:val="000000"/>
          <w:spacing w:val="2"/>
          <w:sz w:val="19"/>
          <w:szCs w:val="19"/>
        </w:rPr>
        <w:t xml:space="preserve">chemicznych i jest przyjazna dla </w:t>
      </w:r>
      <w:r w:rsidRPr="00BD112E">
        <w:rPr>
          <w:rFonts w:eastAsia="Times New Roman" w:cs="Times New Roman"/>
          <w:color w:val="000000"/>
          <w:spacing w:val="2"/>
          <w:sz w:val="19"/>
          <w:szCs w:val="19"/>
        </w:rPr>
        <w:t>ś</w:t>
      </w:r>
      <w:r w:rsidRPr="00BD112E">
        <w:rPr>
          <w:rFonts w:eastAsia="Times New Roman"/>
          <w:color w:val="000000"/>
          <w:spacing w:val="2"/>
          <w:sz w:val="19"/>
          <w:szCs w:val="19"/>
        </w:rPr>
        <w:t>rodowiska zgodnie z wymaganiami jakie powinny spe</w:t>
      </w:r>
      <w:r w:rsidRPr="00BD112E">
        <w:rPr>
          <w:rFonts w:eastAsia="Times New Roman" w:cs="Times New Roman"/>
          <w:color w:val="000000"/>
          <w:spacing w:val="2"/>
          <w:sz w:val="19"/>
          <w:szCs w:val="19"/>
        </w:rPr>
        <w:t>ł</w:t>
      </w:r>
      <w:r w:rsidRPr="00BD112E">
        <w:rPr>
          <w:rFonts w:eastAsia="Times New Roman"/>
          <w:color w:val="000000"/>
          <w:spacing w:val="2"/>
          <w:sz w:val="19"/>
          <w:szCs w:val="19"/>
        </w:rPr>
        <w:t>nia</w:t>
      </w:r>
      <w:r w:rsidRPr="00BD112E">
        <w:rPr>
          <w:rFonts w:eastAsia="Times New Roman" w:cs="Times New Roman"/>
          <w:color w:val="000000"/>
          <w:spacing w:val="2"/>
          <w:sz w:val="19"/>
          <w:szCs w:val="19"/>
        </w:rPr>
        <w:t>ć</w:t>
      </w:r>
      <w:r w:rsidR="00BD112E" w:rsidRPr="00BD112E">
        <w:rPr>
          <w:rFonts w:eastAsia="Times New Roman" w:cs="Times New Roman"/>
          <w:color w:val="000000"/>
          <w:spacing w:val="2"/>
          <w:sz w:val="19"/>
          <w:szCs w:val="19"/>
        </w:rPr>
        <w:t xml:space="preserve"> </w:t>
      </w:r>
      <w:r w:rsidRPr="00BD112E">
        <w:rPr>
          <w:color w:val="000000"/>
          <w:spacing w:val="1"/>
          <w:sz w:val="19"/>
          <w:szCs w:val="19"/>
        </w:rPr>
        <w:t>wyroby ze wzgl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BD112E">
        <w:rPr>
          <w:rFonts w:eastAsia="Times New Roman"/>
          <w:color w:val="000000"/>
          <w:spacing w:val="1"/>
          <w:sz w:val="19"/>
          <w:szCs w:val="19"/>
        </w:rPr>
        <w:t>du na potrzeb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BD112E">
        <w:rPr>
          <w:rFonts w:eastAsia="Times New Roman"/>
          <w:color w:val="000000"/>
          <w:spacing w:val="1"/>
          <w:sz w:val="19"/>
          <w:szCs w:val="19"/>
        </w:rPr>
        <w:t xml:space="preserve"> ochrony zdrowia i 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Pr="00BD112E">
        <w:rPr>
          <w:rFonts w:eastAsia="Times New Roman"/>
          <w:color w:val="000000"/>
          <w:spacing w:val="1"/>
          <w:sz w:val="19"/>
          <w:szCs w:val="19"/>
        </w:rPr>
        <w:t>rodowiska,</w:t>
      </w:r>
      <w:r w:rsidR="00BD112E" w:rsidRPr="00BD112E">
        <w:rPr>
          <w:rFonts w:eastAsia="Times New Roman"/>
          <w:color w:val="000000"/>
          <w:spacing w:val="1"/>
          <w:sz w:val="19"/>
          <w:szCs w:val="19"/>
        </w:rPr>
        <w:t xml:space="preserve"> </w:t>
      </w:r>
    </w:p>
    <w:p w:rsidR="00BD112E" w:rsidRPr="00BD112E" w:rsidRDefault="00BF30A8" w:rsidP="00BD112E">
      <w:pPr>
        <w:pStyle w:val="Akapitzlist"/>
        <w:numPr>
          <w:ilvl w:val="0"/>
          <w:numId w:val="10"/>
        </w:numPr>
        <w:shd w:val="clear" w:color="auto" w:fill="FFFFFF"/>
        <w:spacing w:before="14" w:line="324" w:lineRule="exact"/>
      </w:pPr>
      <w:r w:rsidRPr="00BD112E">
        <w:rPr>
          <w:color w:val="000000"/>
          <w:sz w:val="19"/>
          <w:szCs w:val="19"/>
        </w:rPr>
        <w:t>wymagana jest wysoka jako</w:t>
      </w:r>
      <w:r w:rsidRPr="00BD112E">
        <w:rPr>
          <w:rFonts w:eastAsia="Times New Roman" w:cs="Times New Roman"/>
          <w:color w:val="000000"/>
          <w:sz w:val="19"/>
          <w:szCs w:val="19"/>
        </w:rPr>
        <w:t>ść</w:t>
      </w:r>
      <w:r w:rsidRPr="00BD112E">
        <w:rPr>
          <w:rFonts w:eastAsia="Times New Roman"/>
          <w:color w:val="000000"/>
          <w:sz w:val="19"/>
          <w:szCs w:val="19"/>
        </w:rPr>
        <w:t xml:space="preserve"> po</w:t>
      </w:r>
      <w:r w:rsidRPr="00BD112E">
        <w:rPr>
          <w:rFonts w:eastAsia="Times New Roman" w:cs="Times New Roman"/>
          <w:color w:val="000000"/>
          <w:sz w:val="19"/>
          <w:szCs w:val="19"/>
        </w:rPr>
        <w:t>łą</w:t>
      </w:r>
      <w:r w:rsidRPr="00BD112E">
        <w:rPr>
          <w:rFonts w:eastAsia="Times New Roman"/>
          <w:color w:val="000000"/>
          <w:sz w:val="19"/>
          <w:szCs w:val="19"/>
        </w:rPr>
        <w:t>cze</w:t>
      </w:r>
      <w:r w:rsidRPr="00BD112E">
        <w:rPr>
          <w:rFonts w:eastAsia="Times New Roman" w:cs="Times New Roman"/>
          <w:color w:val="000000"/>
          <w:sz w:val="19"/>
          <w:szCs w:val="19"/>
        </w:rPr>
        <w:t>ń</w:t>
      </w:r>
      <w:r w:rsidRPr="00BD112E">
        <w:rPr>
          <w:rFonts w:eastAsia="Times New Roman"/>
          <w:color w:val="000000"/>
          <w:sz w:val="19"/>
          <w:szCs w:val="19"/>
        </w:rPr>
        <w:t xml:space="preserve"> elektrycznych pomi</w:t>
      </w:r>
      <w:r w:rsidRPr="00BD112E">
        <w:rPr>
          <w:rFonts w:eastAsia="Times New Roman" w:cs="Times New Roman"/>
          <w:color w:val="000000"/>
          <w:sz w:val="19"/>
          <w:szCs w:val="19"/>
        </w:rPr>
        <w:t>ę</w:t>
      </w:r>
      <w:r w:rsidR="00BD112E" w:rsidRPr="00BD112E">
        <w:rPr>
          <w:rFonts w:eastAsia="Times New Roman"/>
          <w:color w:val="000000"/>
          <w:sz w:val="19"/>
          <w:szCs w:val="19"/>
        </w:rPr>
        <w:t>dzy</w:t>
      </w:r>
      <w:r w:rsidRPr="00BD112E">
        <w:rPr>
          <w:rFonts w:eastAsia="Times New Roman"/>
          <w:color w:val="000000"/>
          <w:sz w:val="19"/>
          <w:szCs w:val="19"/>
        </w:rPr>
        <w:t xml:space="preserve"> anten</w:t>
      </w:r>
      <w:r w:rsidRPr="00BD112E">
        <w:rPr>
          <w:rFonts w:eastAsia="Times New Roman" w:cs="Times New Roman"/>
          <w:color w:val="000000"/>
          <w:sz w:val="19"/>
          <w:szCs w:val="19"/>
        </w:rPr>
        <w:t>ą</w:t>
      </w:r>
      <w:r w:rsidRPr="00BD112E">
        <w:rPr>
          <w:rFonts w:eastAsia="Times New Roman"/>
          <w:color w:val="000000"/>
          <w:sz w:val="19"/>
          <w:szCs w:val="19"/>
        </w:rPr>
        <w:t xml:space="preserve"> a uk</w:t>
      </w:r>
      <w:r w:rsidRPr="00BD112E">
        <w:rPr>
          <w:rFonts w:eastAsia="Times New Roman" w:cs="Times New Roman"/>
          <w:color w:val="000000"/>
          <w:sz w:val="19"/>
          <w:szCs w:val="19"/>
        </w:rPr>
        <w:t>ł</w:t>
      </w:r>
      <w:r w:rsidRPr="00BD112E">
        <w:rPr>
          <w:rFonts w:eastAsia="Times New Roman"/>
          <w:color w:val="000000"/>
          <w:sz w:val="19"/>
          <w:szCs w:val="19"/>
        </w:rPr>
        <w:t>adem</w:t>
      </w:r>
      <w:r w:rsidR="00BD112E" w:rsidRPr="00BD112E">
        <w:rPr>
          <w:rFonts w:eastAsia="Times New Roman"/>
          <w:color w:val="000000"/>
          <w:sz w:val="19"/>
          <w:szCs w:val="19"/>
        </w:rPr>
        <w:t xml:space="preserve"> </w:t>
      </w:r>
      <w:r w:rsidRPr="00BD112E">
        <w:rPr>
          <w:color w:val="000000"/>
          <w:sz w:val="19"/>
          <w:szCs w:val="19"/>
        </w:rPr>
        <w:t>elektronicznym w ca</w:t>
      </w:r>
      <w:r w:rsidRPr="00BD112E">
        <w:rPr>
          <w:rFonts w:eastAsia="Times New Roman" w:cs="Times New Roman"/>
          <w:color w:val="000000"/>
          <w:sz w:val="19"/>
          <w:szCs w:val="19"/>
        </w:rPr>
        <w:t>ł</w:t>
      </w:r>
      <w:r w:rsidRPr="00BD112E">
        <w:rPr>
          <w:rFonts w:eastAsia="Times New Roman"/>
          <w:color w:val="000000"/>
          <w:sz w:val="19"/>
          <w:szCs w:val="19"/>
        </w:rPr>
        <w:t>ym okresie eksploatacji karty,</w:t>
      </w:r>
      <w:r w:rsidR="00BD112E" w:rsidRPr="00BD112E">
        <w:rPr>
          <w:rFonts w:eastAsia="Times New Roman"/>
          <w:color w:val="000000"/>
          <w:sz w:val="19"/>
          <w:szCs w:val="19"/>
        </w:rPr>
        <w:t xml:space="preserve"> </w:t>
      </w:r>
    </w:p>
    <w:p w:rsidR="000A6097" w:rsidRDefault="00BF30A8" w:rsidP="00BD112E">
      <w:pPr>
        <w:pStyle w:val="Akapitzlist"/>
        <w:numPr>
          <w:ilvl w:val="0"/>
          <w:numId w:val="10"/>
        </w:numPr>
        <w:shd w:val="clear" w:color="auto" w:fill="FFFFFF"/>
        <w:spacing w:before="14" w:line="324" w:lineRule="exact"/>
      </w:pPr>
      <w:r w:rsidRPr="00BD112E">
        <w:rPr>
          <w:color w:val="000000"/>
          <w:spacing w:val="6"/>
          <w:sz w:val="19"/>
          <w:szCs w:val="19"/>
        </w:rPr>
        <w:t>wymiary karty zgodne z norm</w:t>
      </w:r>
      <w:r w:rsidRPr="00BD112E">
        <w:rPr>
          <w:rFonts w:eastAsia="Times New Roman" w:cs="Times New Roman"/>
          <w:color w:val="000000"/>
          <w:spacing w:val="6"/>
          <w:sz w:val="19"/>
          <w:szCs w:val="19"/>
        </w:rPr>
        <w:t>ą</w:t>
      </w:r>
      <w:r w:rsidRPr="00BD112E">
        <w:rPr>
          <w:rFonts w:eastAsia="Times New Roman"/>
          <w:color w:val="000000"/>
          <w:spacing w:val="6"/>
          <w:sz w:val="19"/>
          <w:szCs w:val="19"/>
        </w:rPr>
        <w:t xml:space="preserve"> ISO/IEC 7810, tak jak karty p</w:t>
      </w:r>
      <w:r w:rsidRPr="00BD112E">
        <w:rPr>
          <w:rFonts w:eastAsia="Times New Roman" w:cs="Times New Roman"/>
          <w:color w:val="000000"/>
          <w:spacing w:val="6"/>
          <w:sz w:val="19"/>
          <w:szCs w:val="19"/>
        </w:rPr>
        <w:t>ł</w:t>
      </w:r>
      <w:r w:rsidRPr="00BD112E">
        <w:rPr>
          <w:rFonts w:eastAsia="Times New Roman"/>
          <w:color w:val="000000"/>
          <w:spacing w:val="6"/>
          <w:sz w:val="19"/>
          <w:szCs w:val="19"/>
        </w:rPr>
        <w:t>atnicze formatu ID-1  (85,6x</w:t>
      </w:r>
      <w:r w:rsidRPr="00BD112E">
        <w:rPr>
          <w:color w:val="000000"/>
          <w:sz w:val="19"/>
          <w:szCs w:val="19"/>
        </w:rPr>
        <w:t>53,98x0,76 mm)</w:t>
      </w:r>
    </w:p>
    <w:p w:rsidR="000A6097" w:rsidRDefault="00BF30A8">
      <w:pPr>
        <w:shd w:val="clear" w:color="auto" w:fill="FFFFFF"/>
        <w:tabs>
          <w:tab w:val="left" w:pos="662"/>
        </w:tabs>
        <w:spacing w:before="7" w:line="324" w:lineRule="exact"/>
        <w:ind w:left="317"/>
      </w:pPr>
      <w:r>
        <w:rPr>
          <w:color w:val="000000"/>
          <w:spacing w:val="-8"/>
          <w:sz w:val="19"/>
          <w:szCs w:val="19"/>
        </w:rPr>
        <w:t>f)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1"/>
          <w:sz w:val="19"/>
          <w:szCs w:val="19"/>
        </w:rPr>
        <w:t>parametry wytrzyma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>
        <w:rPr>
          <w:rFonts w:eastAsia="Times New Roman"/>
          <w:color w:val="000000"/>
          <w:spacing w:val="1"/>
          <w:sz w:val="19"/>
          <w:szCs w:val="19"/>
        </w:rPr>
        <w:t>o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>
        <w:rPr>
          <w:rFonts w:eastAsia="Times New Roman"/>
          <w:color w:val="000000"/>
          <w:spacing w:val="1"/>
          <w:sz w:val="19"/>
          <w:szCs w:val="19"/>
        </w:rPr>
        <w:t>ciowe</w:t>
      </w:r>
    </w:p>
    <w:p w:rsidR="00BD112E" w:rsidRPr="00352901" w:rsidRDefault="00BF30A8" w:rsidP="00B278A1">
      <w:pPr>
        <w:pStyle w:val="Akapitzlist"/>
        <w:numPr>
          <w:ilvl w:val="0"/>
          <w:numId w:val="11"/>
        </w:numPr>
        <w:shd w:val="clear" w:color="auto" w:fill="FFFFFF"/>
        <w:spacing w:before="7" w:line="324" w:lineRule="exact"/>
        <w:ind w:left="1426"/>
        <w:rPr>
          <w:rFonts w:eastAsia="Times New Roman"/>
          <w:color w:val="000000"/>
          <w:spacing w:val="1"/>
          <w:sz w:val="19"/>
          <w:szCs w:val="19"/>
        </w:rPr>
      </w:pPr>
      <w:r w:rsidRPr="00352901">
        <w:rPr>
          <w:color w:val="000000"/>
          <w:sz w:val="19"/>
          <w:szCs w:val="19"/>
        </w:rPr>
        <w:t>wytrzyma</w:t>
      </w:r>
      <w:r w:rsidRPr="00352901">
        <w:rPr>
          <w:rFonts w:eastAsia="Times New Roman" w:cs="Times New Roman"/>
          <w:color w:val="000000"/>
          <w:sz w:val="19"/>
          <w:szCs w:val="19"/>
        </w:rPr>
        <w:t>ł</w:t>
      </w:r>
      <w:r w:rsidRPr="00352901">
        <w:rPr>
          <w:rFonts w:eastAsia="Times New Roman"/>
          <w:color w:val="000000"/>
          <w:sz w:val="19"/>
          <w:szCs w:val="19"/>
        </w:rPr>
        <w:t>o</w:t>
      </w:r>
      <w:r w:rsidRPr="00352901">
        <w:rPr>
          <w:rFonts w:eastAsia="Times New Roman" w:cs="Times New Roman"/>
          <w:color w:val="000000"/>
          <w:sz w:val="19"/>
          <w:szCs w:val="19"/>
        </w:rPr>
        <w:t>ść</w:t>
      </w:r>
      <w:r w:rsidRPr="00352901">
        <w:rPr>
          <w:rFonts w:eastAsia="Times New Roman"/>
          <w:color w:val="000000"/>
          <w:sz w:val="19"/>
          <w:szCs w:val="19"/>
        </w:rPr>
        <w:t xml:space="preserve">: mechaniczna, temperaturowa (od -20 "C do +50 </w:t>
      </w:r>
      <w:r w:rsidRPr="00352901">
        <w:rPr>
          <w:rFonts w:eastAsia="Times New Roman"/>
          <w:color w:val="000000"/>
          <w:sz w:val="19"/>
          <w:szCs w:val="19"/>
          <w:vertAlign w:val="superscript"/>
        </w:rPr>
        <w:t>D</w:t>
      </w:r>
      <w:r w:rsidRPr="00352901">
        <w:rPr>
          <w:rFonts w:eastAsia="Times New Roman"/>
          <w:color w:val="000000"/>
          <w:sz w:val="19"/>
          <w:szCs w:val="19"/>
        </w:rPr>
        <w:t>G) bez utraty funkcjonalno</w:t>
      </w:r>
      <w:r w:rsidRPr="00352901">
        <w:rPr>
          <w:rFonts w:eastAsia="Times New Roman" w:cs="Times New Roman"/>
          <w:color w:val="000000"/>
          <w:sz w:val="19"/>
          <w:szCs w:val="19"/>
        </w:rPr>
        <w:t>ś</w:t>
      </w:r>
      <w:r w:rsidRPr="00352901">
        <w:rPr>
          <w:rFonts w:eastAsia="Times New Roman"/>
          <w:color w:val="000000"/>
          <w:sz w:val="19"/>
          <w:szCs w:val="19"/>
        </w:rPr>
        <w:t>ci</w:t>
      </w:r>
      <w:r w:rsidR="00BD112E" w:rsidRPr="00352901">
        <w:rPr>
          <w:rFonts w:eastAsia="Times New Roman"/>
          <w:color w:val="000000"/>
          <w:sz w:val="19"/>
          <w:szCs w:val="19"/>
        </w:rPr>
        <w:t xml:space="preserve"> </w:t>
      </w:r>
      <w:r w:rsidRPr="00352901">
        <w:rPr>
          <w:color w:val="000000"/>
          <w:sz w:val="19"/>
          <w:szCs w:val="19"/>
        </w:rPr>
        <w:t>i walor</w:t>
      </w:r>
      <w:r w:rsidRPr="00352901">
        <w:rPr>
          <w:rFonts w:eastAsia="Times New Roman" w:cs="Times New Roman"/>
          <w:color w:val="000000"/>
          <w:sz w:val="19"/>
          <w:szCs w:val="19"/>
        </w:rPr>
        <w:t>ó</w:t>
      </w:r>
      <w:r w:rsidRPr="00352901">
        <w:rPr>
          <w:rFonts w:eastAsia="Times New Roman"/>
          <w:color w:val="000000"/>
          <w:sz w:val="19"/>
          <w:szCs w:val="19"/>
        </w:rPr>
        <w:t>w estetycznych oraz wytrzyma</w:t>
      </w:r>
      <w:r w:rsidRPr="00352901">
        <w:rPr>
          <w:rFonts w:eastAsia="Times New Roman" w:cs="Times New Roman"/>
          <w:color w:val="000000"/>
          <w:sz w:val="19"/>
          <w:szCs w:val="19"/>
        </w:rPr>
        <w:t>ł</w:t>
      </w:r>
      <w:r w:rsidRPr="00352901">
        <w:rPr>
          <w:rFonts w:eastAsia="Times New Roman"/>
          <w:color w:val="000000"/>
          <w:sz w:val="19"/>
          <w:szCs w:val="19"/>
        </w:rPr>
        <w:t>o</w:t>
      </w:r>
      <w:r w:rsidRPr="00352901">
        <w:rPr>
          <w:rFonts w:eastAsia="Times New Roman" w:cs="Times New Roman"/>
          <w:color w:val="000000"/>
          <w:sz w:val="19"/>
          <w:szCs w:val="19"/>
        </w:rPr>
        <w:t>ść</w:t>
      </w:r>
      <w:r w:rsidRPr="00352901">
        <w:rPr>
          <w:rFonts w:eastAsia="Times New Roman"/>
          <w:color w:val="000000"/>
          <w:sz w:val="19"/>
          <w:szCs w:val="19"/>
        </w:rPr>
        <w:t xml:space="preserve"> chemiczna musz</w:t>
      </w:r>
      <w:r w:rsidRPr="00352901">
        <w:rPr>
          <w:rFonts w:eastAsia="Times New Roman" w:cs="Times New Roman"/>
          <w:color w:val="000000"/>
          <w:sz w:val="19"/>
          <w:szCs w:val="19"/>
        </w:rPr>
        <w:t>ą</w:t>
      </w:r>
      <w:r w:rsidRPr="00352901">
        <w:rPr>
          <w:rFonts w:eastAsia="Times New Roman"/>
          <w:color w:val="000000"/>
          <w:sz w:val="19"/>
          <w:szCs w:val="19"/>
        </w:rPr>
        <w:t xml:space="preserve"> spe</w:t>
      </w:r>
      <w:r w:rsidRPr="00352901">
        <w:rPr>
          <w:rFonts w:eastAsia="Times New Roman" w:cs="Times New Roman"/>
          <w:color w:val="000000"/>
          <w:sz w:val="19"/>
          <w:szCs w:val="19"/>
        </w:rPr>
        <w:t>ł</w:t>
      </w:r>
      <w:r w:rsidRPr="00352901">
        <w:rPr>
          <w:rFonts w:eastAsia="Times New Roman"/>
          <w:color w:val="000000"/>
          <w:sz w:val="19"/>
          <w:szCs w:val="19"/>
        </w:rPr>
        <w:t>nia</w:t>
      </w:r>
      <w:r w:rsidRPr="00352901">
        <w:rPr>
          <w:rFonts w:eastAsia="Times New Roman" w:cs="Times New Roman"/>
          <w:color w:val="000000"/>
          <w:sz w:val="19"/>
          <w:szCs w:val="19"/>
        </w:rPr>
        <w:t>ć</w:t>
      </w:r>
      <w:r w:rsidRPr="00352901">
        <w:rPr>
          <w:rFonts w:eastAsia="Times New Roman"/>
          <w:color w:val="000000"/>
          <w:sz w:val="19"/>
          <w:szCs w:val="19"/>
        </w:rPr>
        <w:t xml:space="preserve"> co najmniej wymagania</w:t>
      </w:r>
      <w:r w:rsidR="00352901">
        <w:rPr>
          <w:rFonts w:eastAsia="Times New Roman"/>
          <w:color w:val="000000"/>
          <w:sz w:val="19"/>
          <w:szCs w:val="19"/>
        </w:rPr>
        <w:t xml:space="preserve"> </w:t>
      </w:r>
      <w:r w:rsidRPr="00352901">
        <w:rPr>
          <w:color w:val="000000"/>
          <w:spacing w:val="1"/>
          <w:sz w:val="19"/>
          <w:szCs w:val="19"/>
        </w:rPr>
        <w:t>okre</w:t>
      </w:r>
      <w:r w:rsidRPr="00352901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Pr="00352901">
        <w:rPr>
          <w:rFonts w:eastAsia="Times New Roman"/>
          <w:color w:val="000000"/>
          <w:spacing w:val="1"/>
          <w:sz w:val="19"/>
          <w:szCs w:val="19"/>
        </w:rPr>
        <w:t>lone w normie ISO/IEC 10373,</w:t>
      </w:r>
    </w:p>
    <w:p w:rsidR="00BD112E" w:rsidRPr="00BD112E" w:rsidRDefault="00BF30A8" w:rsidP="00BD112E">
      <w:pPr>
        <w:pStyle w:val="Akapitzlist"/>
        <w:numPr>
          <w:ilvl w:val="0"/>
          <w:numId w:val="11"/>
        </w:numPr>
        <w:shd w:val="clear" w:color="auto" w:fill="FFFFFF"/>
        <w:spacing w:before="7" w:line="324" w:lineRule="exact"/>
      </w:pPr>
      <w:r w:rsidRPr="00BD112E">
        <w:rPr>
          <w:color w:val="000000"/>
          <w:spacing w:val="1"/>
          <w:sz w:val="19"/>
          <w:szCs w:val="19"/>
        </w:rPr>
        <w:t>trwa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BD112E">
        <w:rPr>
          <w:rFonts w:eastAsia="Times New Roman"/>
          <w:color w:val="000000"/>
          <w:spacing w:val="1"/>
          <w:sz w:val="19"/>
          <w:szCs w:val="19"/>
        </w:rPr>
        <w:t>o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ść</w:t>
      </w:r>
      <w:r w:rsidRPr="00BD112E">
        <w:rPr>
          <w:rFonts w:eastAsia="Times New Roman"/>
          <w:color w:val="000000"/>
          <w:spacing w:val="1"/>
          <w:sz w:val="19"/>
          <w:szCs w:val="19"/>
        </w:rPr>
        <w:t xml:space="preserve"> ca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BD112E">
        <w:rPr>
          <w:rFonts w:eastAsia="Times New Roman"/>
          <w:color w:val="000000"/>
          <w:spacing w:val="1"/>
          <w:sz w:val="19"/>
          <w:szCs w:val="19"/>
        </w:rPr>
        <w:t>kowita 10 lat w warunkach normalnej eksploatacji,</w:t>
      </w:r>
    </w:p>
    <w:p w:rsidR="000A6097" w:rsidRDefault="00BF30A8" w:rsidP="00BD112E">
      <w:pPr>
        <w:pStyle w:val="Akapitzlist"/>
        <w:numPr>
          <w:ilvl w:val="0"/>
          <w:numId w:val="11"/>
        </w:numPr>
        <w:shd w:val="clear" w:color="auto" w:fill="FFFFFF"/>
        <w:spacing w:before="7" w:line="324" w:lineRule="exact"/>
      </w:pPr>
      <w:r w:rsidRPr="00BD112E">
        <w:rPr>
          <w:color w:val="000000"/>
          <w:spacing w:val="1"/>
          <w:sz w:val="19"/>
          <w:szCs w:val="19"/>
        </w:rPr>
        <w:t>wilgotno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ść</w:t>
      </w:r>
      <w:r w:rsidRPr="00BD112E">
        <w:rPr>
          <w:rFonts w:eastAsia="Times New Roman"/>
          <w:color w:val="000000"/>
          <w:spacing w:val="1"/>
          <w:sz w:val="19"/>
          <w:szCs w:val="19"/>
        </w:rPr>
        <w:t xml:space="preserve"> wzgl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BD112E">
        <w:rPr>
          <w:rFonts w:eastAsia="Times New Roman"/>
          <w:color w:val="000000"/>
          <w:spacing w:val="1"/>
          <w:sz w:val="19"/>
          <w:szCs w:val="19"/>
        </w:rPr>
        <w:t xml:space="preserve">dna </w:t>
      </w:r>
      <w:r w:rsidRPr="00BD112E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Pr="00BD112E">
        <w:rPr>
          <w:rFonts w:eastAsia="Times New Roman"/>
          <w:color w:val="000000"/>
          <w:spacing w:val="1"/>
          <w:sz w:val="19"/>
          <w:szCs w:val="19"/>
        </w:rPr>
        <w:t>rodowiska pracy karty do 90%</w:t>
      </w:r>
    </w:p>
    <w:p w:rsidR="000A6097" w:rsidRDefault="00BF30A8">
      <w:pPr>
        <w:shd w:val="clear" w:color="auto" w:fill="FFFFFF"/>
        <w:tabs>
          <w:tab w:val="left" w:pos="662"/>
        </w:tabs>
        <w:spacing w:before="7" w:line="324" w:lineRule="exact"/>
        <w:ind w:left="662" w:hanging="346"/>
      </w:pPr>
      <w:r>
        <w:rPr>
          <w:color w:val="000000"/>
          <w:spacing w:val="-9"/>
          <w:sz w:val="19"/>
          <w:szCs w:val="19"/>
        </w:rPr>
        <w:t>g)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 xml:space="preserve">certyfikat </w:t>
      </w:r>
      <w:r w:rsidR="00352901">
        <w:rPr>
          <w:color w:val="000000"/>
          <w:spacing w:val="2"/>
          <w:sz w:val="19"/>
          <w:szCs w:val="19"/>
        </w:rPr>
        <w:t>–</w:t>
      </w:r>
      <w:r>
        <w:rPr>
          <w:color w:val="000000"/>
          <w:spacing w:val="2"/>
          <w:sz w:val="19"/>
          <w:szCs w:val="19"/>
        </w:rPr>
        <w:t xml:space="preserve"> </w:t>
      </w:r>
      <w:r w:rsidR="003403B1">
        <w:rPr>
          <w:color w:val="000000"/>
          <w:spacing w:val="2"/>
          <w:sz w:val="19"/>
          <w:szCs w:val="19"/>
        </w:rPr>
        <w:t xml:space="preserve">od dostawców kart </w:t>
      </w:r>
      <w:r>
        <w:rPr>
          <w:color w:val="000000"/>
          <w:spacing w:val="2"/>
          <w:sz w:val="19"/>
          <w:szCs w:val="19"/>
        </w:rPr>
        <w:t>wymagany jest wa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ż</w:t>
      </w:r>
      <w:r>
        <w:rPr>
          <w:rFonts w:eastAsia="Times New Roman"/>
          <w:color w:val="000000"/>
          <w:spacing w:val="2"/>
          <w:sz w:val="19"/>
          <w:szCs w:val="19"/>
        </w:rPr>
        <w:t>ny certyfikat MIFARE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®</w:t>
      </w:r>
      <w:r>
        <w:rPr>
          <w:rFonts w:eastAsia="Times New Roman"/>
          <w:color w:val="000000"/>
          <w:spacing w:val="2"/>
          <w:sz w:val="19"/>
          <w:szCs w:val="19"/>
        </w:rPr>
        <w:t xml:space="preserve"> wystawiony przez </w:t>
      </w:r>
      <w:proofErr w:type="spellStart"/>
      <w:r>
        <w:rPr>
          <w:rFonts w:eastAsia="Times New Roman"/>
          <w:color w:val="000000"/>
          <w:spacing w:val="2"/>
          <w:sz w:val="19"/>
          <w:szCs w:val="19"/>
        </w:rPr>
        <w:t>Certification</w:t>
      </w:r>
      <w:proofErr w:type="spellEnd"/>
      <w:r>
        <w:rPr>
          <w:rFonts w:eastAsia="Times New Roman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eastAsia="Times New Roman"/>
          <w:color w:val="000000"/>
          <w:spacing w:val="2"/>
          <w:sz w:val="19"/>
          <w:szCs w:val="19"/>
        </w:rPr>
        <w:t>Institute</w:t>
      </w:r>
      <w:proofErr w:type="spellEnd"/>
      <w:r w:rsidR="003403B1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>
        <w:rPr>
          <w:rFonts w:eastAsia="Times New Roman"/>
          <w:color w:val="000000"/>
          <w:spacing w:val="2"/>
          <w:sz w:val="19"/>
          <w:szCs w:val="19"/>
        </w:rPr>
        <w:t>z Austrii lub inn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>
        <w:rPr>
          <w:rFonts w:eastAsia="Times New Roman"/>
          <w:color w:val="000000"/>
          <w:spacing w:val="2"/>
          <w:sz w:val="19"/>
          <w:szCs w:val="19"/>
        </w:rPr>
        <w:t xml:space="preserve"> uprawnion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ą</w:t>
      </w:r>
      <w:r>
        <w:rPr>
          <w:rFonts w:eastAsia="Times New Roman"/>
          <w:color w:val="000000"/>
          <w:spacing w:val="2"/>
          <w:sz w:val="19"/>
          <w:szCs w:val="19"/>
        </w:rPr>
        <w:t xml:space="preserve"> do tego instytucj</w:t>
      </w:r>
      <w:r>
        <w:rPr>
          <w:rFonts w:eastAsia="Times New Roman" w:cs="Times New Roman"/>
          <w:color w:val="000000"/>
          <w:spacing w:val="2"/>
          <w:sz w:val="19"/>
          <w:szCs w:val="19"/>
        </w:rPr>
        <w:t>ę</w:t>
      </w:r>
      <w:r>
        <w:rPr>
          <w:rFonts w:eastAsia="Times New Roman"/>
          <w:color w:val="000000"/>
          <w:spacing w:val="2"/>
          <w:sz w:val="19"/>
          <w:szCs w:val="19"/>
        </w:rPr>
        <w:t xml:space="preserve">. </w:t>
      </w:r>
    </w:p>
    <w:p w:rsidR="000A6097" w:rsidRDefault="00BD112E">
      <w:pPr>
        <w:shd w:val="clear" w:color="auto" w:fill="FFFFFF"/>
        <w:spacing w:before="7" w:line="324" w:lineRule="exact"/>
      </w:pPr>
      <w:r>
        <w:rPr>
          <w:color w:val="000000"/>
          <w:spacing w:val="1"/>
          <w:sz w:val="19"/>
          <w:szCs w:val="19"/>
        </w:rPr>
        <w:t>4.</w:t>
      </w:r>
      <w:r w:rsidR="00BF30A8">
        <w:rPr>
          <w:color w:val="000000"/>
          <w:spacing w:val="1"/>
          <w:sz w:val="19"/>
          <w:szCs w:val="19"/>
        </w:rPr>
        <w:t xml:space="preserve"> Wst</w:t>
      </w:r>
      <w:r w:rsidR="00BF30A8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="00BF30A8">
        <w:rPr>
          <w:rFonts w:eastAsia="Times New Roman"/>
          <w:color w:val="000000"/>
          <w:spacing w:val="1"/>
          <w:sz w:val="19"/>
          <w:szCs w:val="19"/>
        </w:rPr>
        <w:t>pna personalizacja elektroniczna kart</w:t>
      </w:r>
      <w:r w:rsidR="003403B1">
        <w:rPr>
          <w:rFonts w:eastAsia="Times New Roman"/>
          <w:color w:val="000000"/>
          <w:spacing w:val="1"/>
          <w:sz w:val="19"/>
          <w:szCs w:val="19"/>
        </w:rPr>
        <w:t xml:space="preserve"> – dostarczanych z fabryki</w:t>
      </w:r>
      <w:r w:rsidR="00BF30A8">
        <w:rPr>
          <w:rFonts w:eastAsia="Times New Roman"/>
          <w:color w:val="000000"/>
          <w:spacing w:val="1"/>
          <w:sz w:val="19"/>
          <w:szCs w:val="19"/>
        </w:rPr>
        <w:t>.</w:t>
      </w:r>
    </w:p>
    <w:p w:rsidR="000A6097" w:rsidRDefault="00BF30A8" w:rsidP="00CC3B58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14" w:line="324" w:lineRule="exact"/>
        <w:ind w:left="698" w:hanging="353"/>
        <w:rPr>
          <w:color w:val="000000"/>
          <w:spacing w:val="-13"/>
          <w:sz w:val="19"/>
          <w:szCs w:val="19"/>
        </w:rPr>
      </w:pPr>
      <w:r>
        <w:rPr>
          <w:color w:val="000000"/>
          <w:spacing w:val="6"/>
          <w:sz w:val="19"/>
          <w:szCs w:val="19"/>
        </w:rPr>
        <w:t>ka</w:t>
      </w:r>
      <w:r>
        <w:rPr>
          <w:rFonts w:eastAsia="Times New Roman" w:cs="Times New Roman"/>
          <w:color w:val="000000"/>
          <w:spacing w:val="6"/>
          <w:sz w:val="19"/>
          <w:szCs w:val="19"/>
        </w:rPr>
        <w:t>ż</w:t>
      </w:r>
      <w:r>
        <w:rPr>
          <w:rFonts w:eastAsia="Times New Roman"/>
          <w:color w:val="000000"/>
          <w:spacing w:val="6"/>
          <w:sz w:val="19"/>
          <w:szCs w:val="19"/>
        </w:rPr>
        <w:t>dej karcie musi by</w:t>
      </w:r>
      <w:r>
        <w:rPr>
          <w:rFonts w:eastAsia="Times New Roman" w:cs="Times New Roman"/>
          <w:color w:val="000000"/>
          <w:spacing w:val="6"/>
          <w:sz w:val="19"/>
          <w:szCs w:val="19"/>
        </w:rPr>
        <w:t>ć</w:t>
      </w:r>
      <w:r>
        <w:rPr>
          <w:rFonts w:eastAsia="Times New Roman"/>
          <w:color w:val="000000"/>
          <w:spacing w:val="6"/>
          <w:sz w:val="19"/>
          <w:szCs w:val="19"/>
        </w:rPr>
        <w:t xml:space="preserve"> przypisany trwale w formie elektronicznej indywidualny 32-bitowy</w:t>
      </w:r>
      <w:r>
        <w:rPr>
          <w:rFonts w:eastAsia="Times New Roman"/>
          <w:color w:val="000000"/>
          <w:spacing w:val="6"/>
          <w:sz w:val="19"/>
          <w:szCs w:val="19"/>
        </w:rPr>
        <w:br/>
      </w:r>
      <w:r>
        <w:rPr>
          <w:rFonts w:eastAsia="Times New Roman"/>
          <w:color w:val="000000"/>
          <w:spacing w:val="-4"/>
          <w:sz w:val="19"/>
          <w:szCs w:val="19"/>
        </w:rPr>
        <w:t>numer,</w:t>
      </w:r>
    </w:p>
    <w:p w:rsidR="000A6097" w:rsidRDefault="00BF30A8" w:rsidP="00CC3B58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14" w:line="324" w:lineRule="exact"/>
        <w:ind w:left="698" w:hanging="353"/>
        <w:rPr>
          <w:color w:val="000000"/>
          <w:spacing w:val="-12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ka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ż</w:t>
      </w:r>
      <w:r>
        <w:rPr>
          <w:rFonts w:eastAsia="Times New Roman"/>
          <w:color w:val="000000"/>
          <w:spacing w:val="1"/>
          <w:sz w:val="19"/>
          <w:szCs w:val="19"/>
        </w:rPr>
        <w:t>dy z sektor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ó</w:t>
      </w:r>
      <w:r>
        <w:rPr>
          <w:rFonts w:eastAsia="Times New Roman"/>
          <w:color w:val="000000"/>
          <w:spacing w:val="1"/>
          <w:sz w:val="19"/>
          <w:szCs w:val="19"/>
        </w:rPr>
        <w:t>w karty musi by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ć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wype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>
        <w:rPr>
          <w:rFonts w:eastAsia="Times New Roman"/>
          <w:color w:val="000000"/>
          <w:spacing w:val="1"/>
          <w:sz w:val="19"/>
          <w:szCs w:val="19"/>
        </w:rPr>
        <w:t>niony zerami z wyj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>
        <w:rPr>
          <w:rFonts w:eastAsia="Times New Roman"/>
          <w:color w:val="000000"/>
          <w:spacing w:val="1"/>
          <w:sz w:val="19"/>
          <w:szCs w:val="19"/>
        </w:rPr>
        <w:t>tkiem blok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ó</w:t>
      </w:r>
      <w:r>
        <w:rPr>
          <w:rFonts w:eastAsia="Times New Roman"/>
          <w:color w:val="000000"/>
          <w:spacing w:val="1"/>
          <w:sz w:val="19"/>
          <w:szCs w:val="19"/>
        </w:rPr>
        <w:t>w zawieraj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>
        <w:rPr>
          <w:rFonts w:eastAsia="Times New Roman"/>
          <w:color w:val="000000"/>
          <w:spacing w:val="1"/>
          <w:sz w:val="19"/>
          <w:szCs w:val="19"/>
        </w:rPr>
        <w:t>cych klucze</w:t>
      </w:r>
      <w:r>
        <w:rPr>
          <w:rFonts w:eastAsia="Times New Roman"/>
          <w:color w:val="000000"/>
          <w:spacing w:val="1"/>
          <w:sz w:val="19"/>
          <w:szCs w:val="19"/>
        </w:rPr>
        <w:br/>
      </w:r>
      <w:r>
        <w:rPr>
          <w:rFonts w:eastAsia="Times New Roman"/>
          <w:color w:val="000000"/>
          <w:spacing w:val="4"/>
          <w:sz w:val="19"/>
          <w:szCs w:val="19"/>
        </w:rPr>
        <w:t>dost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ę</w:t>
      </w:r>
      <w:r>
        <w:rPr>
          <w:rFonts w:eastAsia="Times New Roman"/>
          <w:color w:val="000000"/>
          <w:spacing w:val="4"/>
          <w:sz w:val="19"/>
          <w:szCs w:val="19"/>
        </w:rPr>
        <w:t>pu do poszczeg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ó</w:t>
      </w:r>
      <w:r>
        <w:rPr>
          <w:rFonts w:eastAsia="Times New Roman"/>
          <w:color w:val="000000"/>
          <w:spacing w:val="4"/>
          <w:sz w:val="19"/>
          <w:szCs w:val="19"/>
        </w:rPr>
        <w:t>lnych sektor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ó</w:t>
      </w:r>
      <w:r>
        <w:rPr>
          <w:rFonts w:eastAsia="Times New Roman"/>
          <w:color w:val="000000"/>
          <w:spacing w:val="4"/>
          <w:sz w:val="19"/>
          <w:szCs w:val="19"/>
        </w:rPr>
        <w:t xml:space="preserve">w oraz bloku nr </w:t>
      </w:r>
      <w:r w:rsidR="002F2983">
        <w:rPr>
          <w:rFonts w:eastAsia="Times New Roman"/>
          <w:color w:val="000000"/>
          <w:spacing w:val="4"/>
          <w:sz w:val="19"/>
          <w:szCs w:val="19"/>
        </w:rPr>
        <w:t>0</w:t>
      </w:r>
      <w:r>
        <w:rPr>
          <w:rFonts w:eastAsia="Times New Roman"/>
          <w:color w:val="000000"/>
          <w:spacing w:val="4"/>
          <w:sz w:val="19"/>
          <w:szCs w:val="19"/>
        </w:rPr>
        <w:t xml:space="preserve"> w sektorze nr </w:t>
      </w:r>
      <w:r w:rsidR="002F2983">
        <w:rPr>
          <w:rFonts w:eastAsia="Times New Roman"/>
          <w:color w:val="000000"/>
          <w:spacing w:val="4"/>
          <w:sz w:val="19"/>
          <w:szCs w:val="19"/>
        </w:rPr>
        <w:t>0</w:t>
      </w:r>
      <w:r>
        <w:rPr>
          <w:rFonts w:eastAsia="Times New Roman"/>
          <w:color w:val="000000"/>
          <w:spacing w:val="4"/>
          <w:sz w:val="19"/>
          <w:szCs w:val="19"/>
        </w:rPr>
        <w:t>, zawieraj</w:t>
      </w:r>
      <w:r>
        <w:rPr>
          <w:rFonts w:eastAsia="Times New Roman" w:cs="Times New Roman"/>
          <w:color w:val="000000"/>
          <w:spacing w:val="4"/>
          <w:sz w:val="19"/>
          <w:szCs w:val="19"/>
        </w:rPr>
        <w:t>ą</w:t>
      </w:r>
      <w:r>
        <w:rPr>
          <w:rFonts w:eastAsia="Times New Roman"/>
          <w:color w:val="000000"/>
          <w:spacing w:val="4"/>
          <w:sz w:val="19"/>
          <w:szCs w:val="19"/>
        </w:rPr>
        <w:t>cego</w:t>
      </w:r>
      <w:r w:rsidR="00BD112E">
        <w:rPr>
          <w:rFonts w:eastAsia="Times New Roman"/>
          <w:color w:val="000000"/>
          <w:spacing w:val="4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32-bitowy numer seryjny oraz dane producenta uk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>
        <w:rPr>
          <w:rFonts w:eastAsia="Times New Roman"/>
          <w:color w:val="000000"/>
          <w:spacing w:val="1"/>
          <w:sz w:val="19"/>
          <w:szCs w:val="19"/>
        </w:rPr>
        <w:t>adu scalonego,</w:t>
      </w:r>
    </w:p>
    <w:p w:rsidR="000A6097" w:rsidRDefault="00BF30A8" w:rsidP="00CC3B58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324" w:lineRule="exact"/>
        <w:ind w:left="698" w:hanging="353"/>
        <w:rPr>
          <w:color w:val="000000"/>
          <w:spacing w:val="-7"/>
          <w:sz w:val="19"/>
          <w:szCs w:val="19"/>
        </w:rPr>
      </w:pPr>
      <w:r>
        <w:rPr>
          <w:color w:val="000000"/>
          <w:spacing w:val="7"/>
          <w:sz w:val="19"/>
          <w:szCs w:val="19"/>
        </w:rPr>
        <w:t>ka</w:t>
      </w:r>
      <w:r>
        <w:rPr>
          <w:rFonts w:eastAsia="Times New Roman" w:cs="Times New Roman"/>
          <w:color w:val="000000"/>
          <w:spacing w:val="7"/>
          <w:sz w:val="19"/>
          <w:szCs w:val="19"/>
        </w:rPr>
        <w:t>ż</w:t>
      </w:r>
      <w:r>
        <w:rPr>
          <w:rFonts w:eastAsia="Times New Roman"/>
          <w:color w:val="000000"/>
          <w:spacing w:val="7"/>
          <w:sz w:val="19"/>
          <w:szCs w:val="19"/>
        </w:rPr>
        <w:t>dy z sektor</w:t>
      </w:r>
      <w:r>
        <w:rPr>
          <w:rFonts w:eastAsia="Times New Roman" w:cs="Times New Roman"/>
          <w:color w:val="000000"/>
          <w:spacing w:val="7"/>
          <w:sz w:val="19"/>
          <w:szCs w:val="19"/>
        </w:rPr>
        <w:t>ó</w:t>
      </w:r>
      <w:r>
        <w:rPr>
          <w:rFonts w:eastAsia="Times New Roman"/>
          <w:color w:val="000000"/>
          <w:spacing w:val="7"/>
          <w:sz w:val="19"/>
          <w:szCs w:val="19"/>
        </w:rPr>
        <w:t>w karty musi by</w:t>
      </w:r>
      <w:r>
        <w:rPr>
          <w:rFonts w:eastAsia="Times New Roman" w:cs="Times New Roman"/>
          <w:color w:val="000000"/>
          <w:spacing w:val="7"/>
          <w:sz w:val="19"/>
          <w:szCs w:val="19"/>
        </w:rPr>
        <w:t>ć</w:t>
      </w:r>
      <w:r>
        <w:rPr>
          <w:rFonts w:eastAsia="Times New Roman"/>
          <w:color w:val="000000"/>
          <w:spacing w:val="7"/>
          <w:sz w:val="19"/>
          <w:szCs w:val="19"/>
        </w:rPr>
        <w:t xml:space="preserve"> zabezpieczony par</w:t>
      </w:r>
      <w:r>
        <w:rPr>
          <w:rFonts w:eastAsia="Times New Roman" w:cs="Times New Roman"/>
          <w:color w:val="000000"/>
          <w:spacing w:val="7"/>
          <w:sz w:val="19"/>
          <w:szCs w:val="19"/>
        </w:rPr>
        <w:t>ą</w:t>
      </w:r>
      <w:r>
        <w:rPr>
          <w:rFonts w:eastAsia="Times New Roman"/>
          <w:color w:val="000000"/>
          <w:spacing w:val="7"/>
          <w:sz w:val="19"/>
          <w:szCs w:val="19"/>
        </w:rPr>
        <w:t xml:space="preserve"> kluczy transportowych FFFFFFFF</w:t>
      </w:r>
      <w:r>
        <w:rPr>
          <w:rFonts w:eastAsia="Times New Roman"/>
          <w:color w:val="000000"/>
          <w:spacing w:val="7"/>
          <w:sz w:val="19"/>
          <w:szCs w:val="19"/>
        </w:rPr>
        <w:br/>
      </w:r>
      <w:proofErr w:type="spellStart"/>
      <w:r>
        <w:rPr>
          <w:rFonts w:eastAsia="Times New Roman"/>
          <w:color w:val="000000"/>
          <w:spacing w:val="5"/>
          <w:sz w:val="19"/>
          <w:szCs w:val="19"/>
        </w:rPr>
        <w:t>FFFFFFFF</w:t>
      </w:r>
      <w:proofErr w:type="spellEnd"/>
      <w:r>
        <w:rPr>
          <w:rFonts w:eastAsia="Times New Roman"/>
          <w:color w:val="000000"/>
          <w:spacing w:val="5"/>
          <w:sz w:val="19"/>
          <w:szCs w:val="19"/>
        </w:rPr>
        <w:t xml:space="preserve"> (warto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ść</w:t>
      </w:r>
      <w:r>
        <w:rPr>
          <w:rFonts w:eastAsia="Times New Roman"/>
          <w:color w:val="000000"/>
          <w:spacing w:val="5"/>
          <w:sz w:val="19"/>
          <w:szCs w:val="19"/>
        </w:rPr>
        <w:t xml:space="preserve"> w notacji szesnastkowej) w spos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ó</w:t>
      </w:r>
      <w:r>
        <w:rPr>
          <w:rFonts w:eastAsia="Times New Roman"/>
          <w:color w:val="000000"/>
          <w:spacing w:val="5"/>
          <w:sz w:val="19"/>
          <w:szCs w:val="19"/>
        </w:rPr>
        <w:t>b umo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ż</w:t>
      </w:r>
      <w:r>
        <w:rPr>
          <w:rFonts w:eastAsia="Times New Roman"/>
          <w:color w:val="000000"/>
          <w:spacing w:val="5"/>
          <w:sz w:val="19"/>
          <w:szCs w:val="19"/>
        </w:rPr>
        <w:t>liwiaj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ą</w:t>
      </w:r>
      <w:r>
        <w:rPr>
          <w:rFonts w:eastAsia="Times New Roman"/>
          <w:color w:val="000000"/>
          <w:spacing w:val="5"/>
          <w:sz w:val="19"/>
          <w:szCs w:val="19"/>
        </w:rPr>
        <w:t>cy zmian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ę</w:t>
      </w:r>
      <w:r>
        <w:rPr>
          <w:rFonts w:eastAsia="Times New Roman"/>
          <w:color w:val="000000"/>
          <w:spacing w:val="5"/>
          <w:sz w:val="19"/>
          <w:szCs w:val="19"/>
        </w:rPr>
        <w:t xml:space="preserve"> zawarto</w:t>
      </w:r>
      <w:r>
        <w:rPr>
          <w:rFonts w:eastAsia="Times New Roman" w:cs="Times New Roman"/>
          <w:color w:val="000000"/>
          <w:spacing w:val="5"/>
          <w:sz w:val="19"/>
          <w:szCs w:val="19"/>
        </w:rPr>
        <w:t>ś</w:t>
      </w:r>
      <w:r>
        <w:rPr>
          <w:rFonts w:eastAsia="Times New Roman"/>
          <w:color w:val="000000"/>
          <w:spacing w:val="5"/>
          <w:sz w:val="19"/>
          <w:szCs w:val="19"/>
        </w:rPr>
        <w:t>ci</w:t>
      </w:r>
      <w:r>
        <w:rPr>
          <w:rFonts w:eastAsia="Times New Roman"/>
          <w:color w:val="000000"/>
          <w:spacing w:val="5"/>
          <w:sz w:val="19"/>
          <w:szCs w:val="19"/>
        </w:rPr>
        <w:br/>
      </w:r>
      <w:r>
        <w:rPr>
          <w:rFonts w:eastAsia="Times New Roman"/>
          <w:color w:val="000000"/>
          <w:sz w:val="19"/>
          <w:szCs w:val="19"/>
        </w:rPr>
        <w:t>wszystkich blok</w:t>
      </w:r>
      <w:r>
        <w:rPr>
          <w:rFonts w:eastAsia="Times New Roman" w:cs="Times New Roman"/>
          <w:color w:val="000000"/>
          <w:sz w:val="19"/>
          <w:szCs w:val="19"/>
        </w:rPr>
        <w:t>ó</w:t>
      </w:r>
      <w:r>
        <w:rPr>
          <w:rFonts w:eastAsia="Times New Roman"/>
          <w:color w:val="000000"/>
          <w:sz w:val="19"/>
          <w:szCs w:val="19"/>
        </w:rPr>
        <w:t>w we wszystkich sektorach, za wyj</w:t>
      </w:r>
      <w:r>
        <w:rPr>
          <w:rFonts w:eastAsia="Times New Roman" w:cs="Times New Roman"/>
          <w:color w:val="000000"/>
          <w:sz w:val="19"/>
          <w:szCs w:val="19"/>
        </w:rPr>
        <w:t>ą</w:t>
      </w:r>
      <w:r>
        <w:rPr>
          <w:rFonts w:eastAsia="Times New Roman"/>
          <w:color w:val="000000"/>
          <w:sz w:val="19"/>
          <w:szCs w:val="19"/>
        </w:rPr>
        <w:t>tkiem bloku nr O w sektorze nr O,</w:t>
      </w:r>
    </w:p>
    <w:p w:rsidR="00CC3B58" w:rsidRPr="00BD112E" w:rsidRDefault="003403B1" w:rsidP="00CC3B58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14" w:line="324" w:lineRule="exact"/>
        <w:ind w:left="698" w:hanging="353"/>
        <w:rPr>
          <w:color w:val="000000"/>
          <w:spacing w:val="-5"/>
          <w:sz w:val="19"/>
          <w:szCs w:val="19"/>
        </w:rPr>
      </w:pPr>
      <w:r>
        <w:rPr>
          <w:color w:val="000000"/>
          <w:spacing w:val="6"/>
          <w:sz w:val="19"/>
          <w:szCs w:val="19"/>
        </w:rPr>
        <w:t xml:space="preserve">ZTM Warszawa na podstawie odrębnych porozumień z Gminą Piaseczno dostarcza karty, które spełniają powyższe wymagania programowe i elektroniczne oraz posiadają już wgrane </w:t>
      </w:r>
      <w:r w:rsidR="00BF30A8">
        <w:rPr>
          <w:rFonts w:eastAsia="Times New Roman"/>
          <w:color w:val="000000"/>
          <w:spacing w:val="1"/>
          <w:sz w:val="19"/>
          <w:szCs w:val="19"/>
        </w:rPr>
        <w:t>docelow</w:t>
      </w:r>
      <w:r>
        <w:rPr>
          <w:rFonts w:eastAsia="Times New Roman"/>
          <w:color w:val="000000"/>
          <w:spacing w:val="1"/>
          <w:sz w:val="19"/>
          <w:szCs w:val="19"/>
        </w:rPr>
        <w:t>e</w:t>
      </w:r>
      <w:r w:rsidR="00BF30A8">
        <w:rPr>
          <w:rFonts w:eastAsia="Times New Roman"/>
          <w:color w:val="000000"/>
          <w:spacing w:val="1"/>
          <w:sz w:val="19"/>
          <w:szCs w:val="19"/>
        </w:rPr>
        <w:t xml:space="preserve"> klucz</w:t>
      </w:r>
      <w:r>
        <w:rPr>
          <w:rFonts w:eastAsia="Times New Roman"/>
          <w:color w:val="000000"/>
          <w:spacing w:val="1"/>
          <w:sz w:val="19"/>
          <w:szCs w:val="19"/>
        </w:rPr>
        <w:t>e</w:t>
      </w:r>
      <w:r w:rsidR="00BF30A8">
        <w:rPr>
          <w:rFonts w:eastAsia="Times New Roman"/>
          <w:color w:val="000000"/>
          <w:spacing w:val="1"/>
          <w:sz w:val="19"/>
          <w:szCs w:val="19"/>
        </w:rPr>
        <w:t xml:space="preserve"> dost</w:t>
      </w:r>
      <w:r w:rsidR="00BF30A8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>
        <w:rPr>
          <w:rFonts w:eastAsia="Times New Roman"/>
          <w:color w:val="000000"/>
          <w:spacing w:val="1"/>
          <w:sz w:val="19"/>
          <w:szCs w:val="19"/>
        </w:rPr>
        <w:t>pu do sektorów karty gdzie będą kodowane bilety komunikacji Miejskiej. Pozostałe obszary karty zabezpieczane są kluczami transportowymi.</w:t>
      </w:r>
    </w:p>
    <w:p w:rsidR="00BD112E" w:rsidRDefault="00BD112E" w:rsidP="003B51A8">
      <w:pPr>
        <w:pStyle w:val="Akapitzlist"/>
        <w:shd w:val="clear" w:color="auto" w:fill="FFFFFF"/>
        <w:spacing w:line="331" w:lineRule="exact"/>
        <w:ind w:left="0"/>
      </w:pPr>
      <w:r w:rsidRPr="00BD112E">
        <w:rPr>
          <w:color w:val="000000"/>
          <w:spacing w:val="2"/>
          <w:sz w:val="19"/>
          <w:szCs w:val="19"/>
        </w:rPr>
        <w:t>5. Drukowanie, personalizacja graficzna kart</w:t>
      </w:r>
    </w:p>
    <w:p w:rsidR="003B51A8" w:rsidRDefault="003B51A8" w:rsidP="003B51A8">
      <w:pPr>
        <w:pStyle w:val="Akapitzlist"/>
        <w:numPr>
          <w:ilvl w:val="0"/>
          <w:numId w:val="14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rFonts w:eastAsia="Times New Roman"/>
          <w:color w:val="000000"/>
          <w:spacing w:val="-3"/>
          <w:sz w:val="19"/>
          <w:szCs w:val="19"/>
        </w:rPr>
        <w:t xml:space="preserve">Karty </w:t>
      </w:r>
      <w:r w:rsidR="003403B1">
        <w:rPr>
          <w:rFonts w:eastAsia="Times New Roman"/>
          <w:color w:val="000000"/>
          <w:spacing w:val="-3"/>
          <w:sz w:val="19"/>
          <w:szCs w:val="19"/>
        </w:rPr>
        <w:t>są za</w:t>
      </w:r>
      <w:r w:rsidRPr="003B51A8">
        <w:rPr>
          <w:rFonts w:eastAsia="Times New Roman"/>
          <w:color w:val="000000"/>
          <w:spacing w:val="-3"/>
          <w:sz w:val="19"/>
          <w:szCs w:val="19"/>
        </w:rPr>
        <w:t xml:space="preserve">drukowane dwustronnie wg. wzoru </w:t>
      </w:r>
      <w:r w:rsidR="003403B1">
        <w:rPr>
          <w:rFonts w:eastAsia="Times New Roman"/>
          <w:color w:val="000000"/>
          <w:spacing w:val="-3"/>
          <w:sz w:val="19"/>
          <w:szCs w:val="19"/>
        </w:rPr>
        <w:t>umieszczonego w dokumentacji – Wzór karty.pdf</w:t>
      </w:r>
    </w:p>
    <w:p w:rsidR="003B51A8" w:rsidRDefault="003B51A8" w:rsidP="003B51A8">
      <w:pPr>
        <w:pStyle w:val="Akapitzlist"/>
        <w:numPr>
          <w:ilvl w:val="0"/>
          <w:numId w:val="14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>
        <w:rPr>
          <w:rFonts w:eastAsia="Times New Roman"/>
          <w:color w:val="000000"/>
          <w:spacing w:val="-3"/>
          <w:sz w:val="19"/>
          <w:szCs w:val="19"/>
        </w:rPr>
        <w:t>Wzór graficzny karty jest własnością Zamawiającego</w:t>
      </w:r>
    </w:p>
    <w:p w:rsidR="003B51A8" w:rsidRPr="003B51A8" w:rsidRDefault="00BD112E" w:rsidP="003B51A8">
      <w:pPr>
        <w:pStyle w:val="Akapitzlist"/>
        <w:numPr>
          <w:ilvl w:val="0"/>
          <w:numId w:val="14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color w:val="000000"/>
          <w:spacing w:val="1"/>
          <w:sz w:val="19"/>
          <w:szCs w:val="19"/>
        </w:rPr>
        <w:t xml:space="preserve">karty </w:t>
      </w:r>
      <w:r w:rsidR="003403B1">
        <w:rPr>
          <w:color w:val="000000"/>
          <w:spacing w:val="1"/>
          <w:sz w:val="19"/>
          <w:szCs w:val="19"/>
        </w:rPr>
        <w:t>są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 drukowane w kolorach CMYK na bia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>ym tle cia</w:t>
      </w:r>
      <w:r w:rsidRPr="003B51A8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a karty. Projekt nadruku </w:t>
      </w:r>
      <w:r w:rsidRPr="003B51A8">
        <w:rPr>
          <w:rFonts w:eastAsia="Times New Roman"/>
          <w:color w:val="000000"/>
          <w:sz w:val="19"/>
          <w:szCs w:val="19"/>
        </w:rPr>
        <w:t>uwzgl</w:t>
      </w:r>
      <w:r w:rsidRPr="003B51A8">
        <w:rPr>
          <w:rFonts w:eastAsia="Times New Roman" w:cs="Times New Roman"/>
          <w:color w:val="000000"/>
          <w:sz w:val="19"/>
          <w:szCs w:val="19"/>
        </w:rPr>
        <w:t>ę</w:t>
      </w:r>
      <w:r w:rsidRPr="003B51A8">
        <w:rPr>
          <w:rFonts w:eastAsia="Times New Roman"/>
          <w:color w:val="000000"/>
          <w:sz w:val="19"/>
          <w:szCs w:val="19"/>
        </w:rPr>
        <w:t>dnia odpowiednie pole na jedenastoznakowy numer karty,</w:t>
      </w:r>
      <w:r w:rsidR="003B51A8">
        <w:rPr>
          <w:rFonts w:eastAsia="Times New Roman"/>
          <w:color w:val="000000"/>
          <w:sz w:val="19"/>
          <w:szCs w:val="19"/>
        </w:rPr>
        <w:t xml:space="preserve"> </w:t>
      </w:r>
      <w:r w:rsidRPr="003B51A8">
        <w:rPr>
          <w:rFonts w:eastAsia="Times New Roman"/>
          <w:color w:val="000000"/>
          <w:spacing w:val="4"/>
          <w:sz w:val="19"/>
          <w:szCs w:val="19"/>
        </w:rPr>
        <w:t>kt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ó</w:t>
      </w:r>
      <w:r w:rsidRPr="003B51A8">
        <w:rPr>
          <w:rFonts w:eastAsia="Times New Roman"/>
          <w:color w:val="000000"/>
          <w:spacing w:val="4"/>
          <w:sz w:val="19"/>
          <w:szCs w:val="19"/>
        </w:rPr>
        <w:t xml:space="preserve">ry </w:t>
      </w:r>
      <w:r w:rsidR="003403B1">
        <w:rPr>
          <w:rFonts w:eastAsia="Times New Roman"/>
          <w:color w:val="000000"/>
          <w:spacing w:val="4"/>
          <w:sz w:val="19"/>
          <w:szCs w:val="19"/>
        </w:rPr>
        <w:t>jest naniesiony zarówno z przodu jak i z tyłu karty.</w:t>
      </w:r>
      <w:r w:rsidRPr="003B51A8">
        <w:rPr>
          <w:rFonts w:eastAsia="Times New Roman"/>
          <w:color w:val="000000"/>
          <w:spacing w:val="4"/>
          <w:sz w:val="19"/>
          <w:szCs w:val="19"/>
        </w:rPr>
        <w:t xml:space="preserve"> </w:t>
      </w:r>
      <w:r w:rsidRPr="003B51A8">
        <w:rPr>
          <w:rFonts w:eastAsia="Times New Roman"/>
          <w:color w:val="000000"/>
          <w:spacing w:val="1"/>
          <w:sz w:val="19"/>
          <w:szCs w:val="19"/>
        </w:rPr>
        <w:t xml:space="preserve">Numery kart </w:t>
      </w:r>
      <w:r w:rsidR="003403B1">
        <w:rPr>
          <w:rFonts w:eastAsia="Times New Roman"/>
          <w:color w:val="000000"/>
          <w:spacing w:val="1"/>
          <w:sz w:val="19"/>
          <w:szCs w:val="19"/>
        </w:rPr>
        <w:t xml:space="preserve">są </w:t>
      </w:r>
      <w:r w:rsidRPr="003B51A8">
        <w:rPr>
          <w:rFonts w:eastAsia="Times New Roman"/>
          <w:color w:val="000000"/>
          <w:spacing w:val="1"/>
          <w:sz w:val="19"/>
          <w:szCs w:val="19"/>
        </w:rPr>
        <w:t>nan</w:t>
      </w:r>
      <w:r w:rsidR="003403B1">
        <w:rPr>
          <w:rFonts w:eastAsia="Times New Roman"/>
          <w:color w:val="000000"/>
          <w:spacing w:val="1"/>
          <w:sz w:val="19"/>
          <w:szCs w:val="19"/>
        </w:rPr>
        <w:t>iesione</w:t>
      </w:r>
      <w:r w:rsidR="003B51A8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 w:rsidRPr="003B51A8">
        <w:rPr>
          <w:rFonts w:eastAsia="Times New Roman"/>
          <w:color w:val="000000"/>
          <w:sz w:val="19"/>
          <w:szCs w:val="19"/>
        </w:rPr>
        <w:t>w kolorze czarnym.</w:t>
      </w:r>
    </w:p>
    <w:p w:rsidR="00BD112E" w:rsidRPr="003B51A8" w:rsidRDefault="00BD112E" w:rsidP="003B51A8">
      <w:pPr>
        <w:pStyle w:val="Akapitzlist"/>
        <w:numPr>
          <w:ilvl w:val="0"/>
          <w:numId w:val="14"/>
        </w:numPr>
        <w:shd w:val="clear" w:color="auto" w:fill="FFFFFF"/>
        <w:spacing w:before="7" w:line="324" w:lineRule="exact"/>
        <w:ind w:right="24"/>
        <w:rPr>
          <w:rFonts w:eastAsia="Times New Roman"/>
          <w:color w:val="000000"/>
          <w:spacing w:val="-3"/>
          <w:sz w:val="19"/>
          <w:szCs w:val="19"/>
        </w:rPr>
      </w:pPr>
      <w:r w:rsidRPr="003B51A8">
        <w:rPr>
          <w:color w:val="000000"/>
          <w:sz w:val="19"/>
          <w:szCs w:val="19"/>
        </w:rPr>
        <w:t>format nadruku numeru karty.</w:t>
      </w:r>
    </w:p>
    <w:p w:rsidR="003B51A8" w:rsidRPr="003B51A8" w:rsidRDefault="00BD112E" w:rsidP="00E1319F">
      <w:pPr>
        <w:pStyle w:val="Akapitzlist"/>
        <w:numPr>
          <w:ilvl w:val="0"/>
          <w:numId w:val="15"/>
        </w:numPr>
        <w:shd w:val="clear" w:color="auto" w:fill="FFFFFF"/>
        <w:spacing w:before="7" w:line="324" w:lineRule="exact"/>
        <w:ind w:left="1080"/>
      </w:pPr>
      <w:r w:rsidRPr="003B51A8">
        <w:rPr>
          <w:color w:val="000000"/>
          <w:spacing w:val="4"/>
          <w:sz w:val="19"/>
          <w:szCs w:val="19"/>
        </w:rPr>
        <w:t>zawsze 11 cyfr zgrupowanych w dw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ó</w:t>
      </w:r>
      <w:r w:rsidRPr="003B51A8">
        <w:rPr>
          <w:rFonts w:eastAsia="Times New Roman"/>
          <w:color w:val="000000"/>
          <w:spacing w:val="4"/>
          <w:sz w:val="19"/>
          <w:szCs w:val="19"/>
        </w:rPr>
        <w:t>ch ci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ą</w:t>
      </w:r>
      <w:r w:rsidRPr="003B51A8">
        <w:rPr>
          <w:rFonts w:eastAsia="Times New Roman"/>
          <w:color w:val="000000"/>
          <w:spacing w:val="4"/>
          <w:sz w:val="19"/>
          <w:szCs w:val="19"/>
        </w:rPr>
        <w:t>gach rozdzielonych odst</w:t>
      </w:r>
      <w:r w:rsidRPr="003B51A8">
        <w:rPr>
          <w:rFonts w:eastAsia="Times New Roman" w:cs="Times New Roman"/>
          <w:color w:val="000000"/>
          <w:spacing w:val="4"/>
          <w:sz w:val="19"/>
          <w:szCs w:val="19"/>
        </w:rPr>
        <w:t>ę</w:t>
      </w:r>
      <w:r w:rsidRPr="003B51A8">
        <w:rPr>
          <w:rFonts w:eastAsia="Times New Roman"/>
          <w:color w:val="000000"/>
          <w:spacing w:val="4"/>
          <w:sz w:val="19"/>
          <w:szCs w:val="19"/>
        </w:rPr>
        <w:t>pem odpowiednio</w:t>
      </w:r>
      <w:r w:rsidR="003B51A8" w:rsidRPr="003B51A8">
        <w:rPr>
          <w:rFonts w:eastAsia="Times New Roman"/>
          <w:color w:val="000000"/>
          <w:spacing w:val="4"/>
          <w:sz w:val="19"/>
          <w:szCs w:val="19"/>
        </w:rPr>
        <w:t xml:space="preserve"> </w:t>
      </w:r>
      <w:r w:rsidRPr="003B51A8">
        <w:rPr>
          <w:color w:val="000000"/>
          <w:spacing w:val="5"/>
          <w:sz w:val="18"/>
          <w:szCs w:val="18"/>
        </w:rPr>
        <w:t>po 3 i 8 cyfr (np. 001 00000001),</w:t>
      </w:r>
    </w:p>
    <w:p w:rsidR="00E1319F" w:rsidRPr="00E1319F" w:rsidRDefault="00BD112E" w:rsidP="00E1319F">
      <w:pPr>
        <w:pStyle w:val="Akapitzlist"/>
        <w:numPr>
          <w:ilvl w:val="0"/>
          <w:numId w:val="15"/>
        </w:numPr>
        <w:shd w:val="clear" w:color="auto" w:fill="FFFFFF"/>
        <w:spacing w:before="7" w:line="324" w:lineRule="exact"/>
        <w:ind w:left="1080"/>
        <w:rPr>
          <w:rFonts w:eastAsia="Times New Roman"/>
          <w:color w:val="000000"/>
          <w:sz w:val="19"/>
          <w:szCs w:val="19"/>
        </w:rPr>
      </w:pPr>
      <w:r w:rsidRPr="00E1319F">
        <w:rPr>
          <w:color w:val="000000"/>
          <w:spacing w:val="8"/>
          <w:sz w:val="19"/>
          <w:szCs w:val="19"/>
        </w:rPr>
        <w:t>grupa 3 pierwszych cyfr jest reprezentowana przez czwarty bajt w bloku (bajt nr 3),</w:t>
      </w:r>
      <w:r w:rsidR="00E1319F">
        <w:rPr>
          <w:color w:val="000000"/>
          <w:spacing w:val="8"/>
          <w:sz w:val="19"/>
          <w:szCs w:val="19"/>
        </w:rPr>
        <w:t xml:space="preserve"> </w:t>
      </w:r>
      <w:r w:rsidRPr="00E1319F">
        <w:rPr>
          <w:color w:val="000000"/>
          <w:sz w:val="19"/>
          <w:szCs w:val="19"/>
        </w:rPr>
        <w:lastRenderedPageBreak/>
        <w:t>przyjmuje warto</w:t>
      </w:r>
      <w:r w:rsidRPr="00E1319F">
        <w:rPr>
          <w:rFonts w:eastAsia="Times New Roman" w:cs="Times New Roman"/>
          <w:color w:val="000000"/>
          <w:sz w:val="19"/>
          <w:szCs w:val="19"/>
        </w:rPr>
        <w:t>ś</w:t>
      </w:r>
      <w:r w:rsidRPr="00E1319F">
        <w:rPr>
          <w:rFonts w:eastAsia="Times New Roman"/>
          <w:color w:val="000000"/>
          <w:sz w:val="19"/>
          <w:szCs w:val="19"/>
        </w:rPr>
        <w:t>ci z przedzia</w:t>
      </w:r>
      <w:r w:rsidRPr="00E1319F">
        <w:rPr>
          <w:rFonts w:eastAsia="Times New Roman" w:cs="Times New Roman"/>
          <w:color w:val="000000"/>
          <w:sz w:val="19"/>
          <w:szCs w:val="19"/>
        </w:rPr>
        <w:t>ł</w:t>
      </w:r>
      <w:r w:rsidRPr="00E1319F">
        <w:rPr>
          <w:rFonts w:eastAsia="Times New Roman"/>
          <w:color w:val="000000"/>
          <w:sz w:val="19"/>
          <w:szCs w:val="19"/>
        </w:rPr>
        <w:t>u &lt; 000, 255 &gt;,</w:t>
      </w:r>
    </w:p>
    <w:p w:rsidR="00E1319F" w:rsidRPr="003403B1" w:rsidRDefault="00E1319F" w:rsidP="00862A9D">
      <w:pPr>
        <w:pStyle w:val="Akapitzlist"/>
        <w:numPr>
          <w:ilvl w:val="0"/>
          <w:numId w:val="15"/>
        </w:numPr>
        <w:shd w:val="clear" w:color="auto" w:fill="FFFFFF"/>
        <w:spacing w:before="14" w:line="324" w:lineRule="exact"/>
        <w:ind w:left="1080" w:hanging="425"/>
      </w:pPr>
      <w:r w:rsidRPr="003403B1">
        <w:rPr>
          <w:rFonts w:eastAsia="Times New Roman"/>
          <w:color w:val="000000"/>
          <w:sz w:val="19"/>
          <w:szCs w:val="19"/>
        </w:rPr>
        <w:t>g</w:t>
      </w:r>
      <w:r w:rsidR="00BD112E" w:rsidRPr="003403B1">
        <w:rPr>
          <w:color w:val="000000"/>
          <w:spacing w:val="3"/>
          <w:sz w:val="19"/>
          <w:szCs w:val="19"/>
        </w:rPr>
        <w:t>rupa pozosta</w:t>
      </w:r>
      <w:r w:rsidR="00BD112E" w:rsidRPr="003403B1">
        <w:rPr>
          <w:rFonts w:eastAsia="Times New Roman" w:cs="Times New Roman"/>
          <w:color w:val="000000"/>
          <w:spacing w:val="3"/>
          <w:sz w:val="19"/>
          <w:szCs w:val="19"/>
        </w:rPr>
        <w:t>ł</w:t>
      </w:r>
      <w:r w:rsidR="00BD112E" w:rsidRPr="003403B1">
        <w:rPr>
          <w:rFonts w:eastAsia="Times New Roman"/>
          <w:color w:val="000000"/>
          <w:spacing w:val="3"/>
          <w:sz w:val="19"/>
          <w:szCs w:val="19"/>
        </w:rPr>
        <w:t>ych 8 cyfr jest reprezentowana przez pierwsze trzy bajty w bloku (kolejno</w:t>
      </w:r>
      <w:r w:rsidR="003403B1">
        <w:rPr>
          <w:rFonts w:eastAsia="Times New Roman"/>
          <w:color w:val="000000"/>
          <w:spacing w:val="3"/>
          <w:sz w:val="19"/>
          <w:szCs w:val="19"/>
        </w:rPr>
        <w:t xml:space="preserve"> </w:t>
      </w:r>
      <w:r w:rsidR="00BD112E" w:rsidRPr="003403B1">
        <w:rPr>
          <w:color w:val="000000"/>
          <w:spacing w:val="1"/>
          <w:sz w:val="19"/>
          <w:szCs w:val="19"/>
        </w:rPr>
        <w:t>bajt nr 2, bajt nr 1, bajt nr 0), przyjmuje warto</w:t>
      </w:r>
      <w:r w:rsidR="00BD112E" w:rsidRPr="003403B1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="00BD112E" w:rsidRPr="003403B1">
        <w:rPr>
          <w:rFonts w:eastAsia="Times New Roman"/>
          <w:color w:val="000000"/>
          <w:spacing w:val="1"/>
          <w:sz w:val="19"/>
          <w:szCs w:val="19"/>
        </w:rPr>
        <w:t>ci z przedzia</w:t>
      </w:r>
      <w:r w:rsidR="00BD112E" w:rsidRPr="003403B1">
        <w:rPr>
          <w:rFonts w:eastAsia="Times New Roman" w:cs="Times New Roman"/>
          <w:color w:val="000000"/>
          <w:spacing w:val="1"/>
          <w:sz w:val="19"/>
          <w:szCs w:val="19"/>
        </w:rPr>
        <w:t>ł</w:t>
      </w:r>
      <w:r w:rsidR="00BD112E" w:rsidRPr="003403B1">
        <w:rPr>
          <w:rFonts w:eastAsia="Times New Roman"/>
          <w:color w:val="000000"/>
          <w:spacing w:val="1"/>
          <w:sz w:val="19"/>
          <w:szCs w:val="19"/>
        </w:rPr>
        <w:t>u</w:t>
      </w:r>
      <w:r w:rsidRPr="003403B1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 w:rsidR="00BD112E" w:rsidRPr="003403B1">
        <w:rPr>
          <w:rFonts w:ascii="Times New Roman" w:hAnsi="Times New Roman" w:cs="Times New Roman"/>
          <w:color w:val="000000"/>
          <w:spacing w:val="4"/>
        </w:rPr>
        <w:t>&lt; 00000000,16777215 &gt;,</w:t>
      </w:r>
    </w:p>
    <w:p w:rsidR="003403B1" w:rsidRDefault="003403B1" w:rsidP="003403B1">
      <w:pPr>
        <w:pStyle w:val="Akapitzlist"/>
        <w:shd w:val="clear" w:color="auto" w:fill="FFFFFF"/>
        <w:spacing w:before="14" w:line="324" w:lineRule="exact"/>
        <w:ind w:left="1080"/>
      </w:pPr>
    </w:p>
    <w:p w:rsidR="00BD112E" w:rsidRDefault="00BD112E" w:rsidP="00BF30A8">
      <w:pPr>
        <w:pStyle w:val="Akapitzlist"/>
        <w:numPr>
          <w:ilvl w:val="0"/>
          <w:numId w:val="15"/>
        </w:numPr>
        <w:shd w:val="clear" w:color="auto" w:fill="FFFFFF"/>
        <w:spacing w:before="7" w:line="324" w:lineRule="exact"/>
        <w:ind w:left="1134"/>
      </w:pPr>
      <w:r w:rsidRPr="00E1319F">
        <w:rPr>
          <w:color w:val="000000"/>
          <w:spacing w:val="7"/>
          <w:sz w:val="19"/>
          <w:szCs w:val="19"/>
        </w:rPr>
        <w:t>obowi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ą</w:t>
      </w:r>
      <w:r w:rsidRPr="00E1319F">
        <w:rPr>
          <w:rFonts w:eastAsia="Times New Roman"/>
          <w:color w:val="000000"/>
          <w:spacing w:val="7"/>
          <w:sz w:val="19"/>
          <w:szCs w:val="19"/>
        </w:rPr>
        <w:t>zuje zasada uzupe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ł</w:t>
      </w:r>
      <w:r w:rsidRPr="00E1319F">
        <w:rPr>
          <w:rFonts w:eastAsia="Times New Roman"/>
          <w:color w:val="000000"/>
          <w:spacing w:val="7"/>
          <w:sz w:val="19"/>
          <w:szCs w:val="19"/>
        </w:rPr>
        <w:t>niania ka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ż</w:t>
      </w:r>
      <w:r w:rsidRPr="00E1319F">
        <w:rPr>
          <w:rFonts w:eastAsia="Times New Roman"/>
          <w:color w:val="000000"/>
          <w:spacing w:val="7"/>
          <w:sz w:val="19"/>
          <w:szCs w:val="19"/>
        </w:rPr>
        <w:t>dej grupy cyfr nieznacz</w:t>
      </w:r>
      <w:r w:rsidRPr="00E1319F">
        <w:rPr>
          <w:rFonts w:eastAsia="Times New Roman" w:cs="Times New Roman"/>
          <w:color w:val="000000"/>
          <w:spacing w:val="7"/>
          <w:sz w:val="19"/>
          <w:szCs w:val="19"/>
        </w:rPr>
        <w:t>ą</w:t>
      </w:r>
      <w:r w:rsidRPr="00E1319F">
        <w:rPr>
          <w:rFonts w:eastAsia="Times New Roman"/>
          <w:color w:val="000000"/>
          <w:spacing w:val="7"/>
          <w:sz w:val="19"/>
          <w:szCs w:val="19"/>
        </w:rPr>
        <w:t>cymi zerami (z przodu)</w:t>
      </w:r>
      <w:r w:rsidR="00E1319F">
        <w:rPr>
          <w:rFonts w:eastAsia="Times New Roman"/>
          <w:color w:val="000000"/>
          <w:spacing w:val="7"/>
          <w:sz w:val="19"/>
          <w:szCs w:val="19"/>
        </w:rPr>
        <w:t xml:space="preserve"> </w:t>
      </w:r>
      <w:r w:rsidRPr="00E1319F">
        <w:rPr>
          <w:color w:val="000000"/>
          <w:spacing w:val="1"/>
          <w:sz w:val="19"/>
          <w:szCs w:val="19"/>
        </w:rPr>
        <w:t>do osi</w:t>
      </w:r>
      <w:r w:rsidRPr="00E1319F">
        <w:rPr>
          <w:rFonts w:eastAsia="Times New Roman" w:cs="Times New Roman"/>
          <w:color w:val="000000"/>
          <w:spacing w:val="1"/>
          <w:sz w:val="19"/>
          <w:szCs w:val="19"/>
        </w:rPr>
        <w:t>ą</w:t>
      </w:r>
      <w:r w:rsidRPr="00E1319F">
        <w:rPr>
          <w:rFonts w:eastAsia="Times New Roman"/>
          <w:color w:val="000000"/>
          <w:spacing w:val="1"/>
          <w:sz w:val="19"/>
          <w:szCs w:val="19"/>
        </w:rPr>
        <w:t>gni</w:t>
      </w:r>
      <w:r w:rsidRPr="00E1319F">
        <w:rPr>
          <w:rFonts w:eastAsia="Times New Roman" w:cs="Times New Roman"/>
          <w:color w:val="000000"/>
          <w:spacing w:val="1"/>
          <w:sz w:val="19"/>
          <w:szCs w:val="19"/>
        </w:rPr>
        <w:t>ę</w:t>
      </w:r>
      <w:r w:rsidRPr="00E1319F">
        <w:rPr>
          <w:rFonts w:eastAsia="Times New Roman"/>
          <w:color w:val="000000"/>
          <w:spacing w:val="1"/>
          <w:sz w:val="19"/>
          <w:szCs w:val="19"/>
        </w:rPr>
        <w:t>cia odpowiednio 3 i 8 cyfr (w sumie zawsze 11 cyfr),</w:t>
      </w:r>
    </w:p>
    <w:p w:rsidR="003403B1" w:rsidRPr="003403B1" w:rsidRDefault="00BD112E" w:rsidP="00BF30A8">
      <w:pPr>
        <w:pStyle w:val="Akapitzlist"/>
        <w:numPr>
          <w:ilvl w:val="0"/>
          <w:numId w:val="15"/>
        </w:numPr>
        <w:shd w:val="clear" w:color="auto" w:fill="FFFFFF"/>
        <w:spacing w:line="324" w:lineRule="exact"/>
        <w:ind w:left="1134" w:right="24"/>
      </w:pPr>
      <w:r w:rsidRPr="00E1319F">
        <w:rPr>
          <w:rFonts w:eastAsia="Times New Roman"/>
          <w:color w:val="000000"/>
          <w:sz w:val="19"/>
          <w:szCs w:val="19"/>
        </w:rPr>
        <w:t xml:space="preserve">Poprawny format </w:t>
      </w:r>
      <w:r w:rsidR="003403B1">
        <w:rPr>
          <w:rFonts w:eastAsia="Times New Roman"/>
          <w:color w:val="000000"/>
          <w:sz w:val="19"/>
          <w:szCs w:val="19"/>
        </w:rPr>
        <w:t xml:space="preserve">odczytania numeru </w:t>
      </w:r>
      <w:r w:rsidRPr="00E1319F">
        <w:rPr>
          <w:rFonts w:eastAsia="Times New Roman"/>
          <w:color w:val="000000"/>
          <w:sz w:val="19"/>
          <w:szCs w:val="19"/>
        </w:rPr>
        <w:t>karty ilustruje przyk</w:t>
      </w:r>
      <w:r w:rsidRPr="00E1319F">
        <w:rPr>
          <w:rFonts w:eastAsia="Times New Roman" w:cs="Times New Roman"/>
          <w:color w:val="000000"/>
          <w:sz w:val="19"/>
          <w:szCs w:val="19"/>
        </w:rPr>
        <w:t>ł</w:t>
      </w:r>
      <w:r w:rsidRPr="00E1319F">
        <w:rPr>
          <w:rFonts w:eastAsia="Times New Roman"/>
          <w:color w:val="000000"/>
          <w:sz w:val="19"/>
          <w:szCs w:val="19"/>
        </w:rPr>
        <w:t xml:space="preserve">ad: </w:t>
      </w:r>
    </w:p>
    <w:p w:rsidR="00BD112E" w:rsidRPr="00BF30A8" w:rsidRDefault="00BD112E" w:rsidP="003403B1">
      <w:pPr>
        <w:pStyle w:val="Akapitzlist"/>
        <w:shd w:val="clear" w:color="auto" w:fill="FFFFFF"/>
        <w:spacing w:line="324" w:lineRule="exact"/>
        <w:ind w:left="1134" w:right="24"/>
      </w:pPr>
      <w:r w:rsidRPr="00E1319F">
        <w:rPr>
          <w:rFonts w:eastAsia="Times New Roman"/>
          <w:color w:val="000000"/>
          <w:spacing w:val="-1"/>
          <w:sz w:val="19"/>
          <w:szCs w:val="19"/>
        </w:rPr>
        <w:t>Zawarto</w:t>
      </w:r>
      <w:r w:rsidRPr="00E1319F">
        <w:rPr>
          <w:rFonts w:eastAsia="Times New Roman" w:cs="Times New Roman"/>
          <w:color w:val="000000"/>
          <w:spacing w:val="-1"/>
          <w:sz w:val="19"/>
          <w:szCs w:val="19"/>
        </w:rPr>
        <w:t>ść</w:t>
      </w:r>
      <w:r w:rsidRPr="00E1319F">
        <w:rPr>
          <w:rFonts w:eastAsia="Times New Roman"/>
          <w:color w:val="000000"/>
          <w:spacing w:val="-1"/>
          <w:sz w:val="19"/>
          <w:szCs w:val="19"/>
        </w:rPr>
        <w:t xml:space="preserve"> sektora </w:t>
      </w:r>
      <w:r w:rsidR="002F2983">
        <w:rPr>
          <w:rFonts w:eastAsia="Times New Roman"/>
          <w:color w:val="000000"/>
          <w:spacing w:val="-1"/>
          <w:sz w:val="19"/>
          <w:szCs w:val="19"/>
        </w:rPr>
        <w:t>0</w:t>
      </w:r>
      <w:r w:rsidRPr="00E1319F">
        <w:rPr>
          <w:rFonts w:eastAsia="Times New Roman"/>
          <w:color w:val="000000"/>
          <w:spacing w:val="-1"/>
          <w:sz w:val="19"/>
          <w:szCs w:val="19"/>
        </w:rPr>
        <w:t xml:space="preserve">, bloku </w:t>
      </w:r>
      <w:r w:rsidR="002F2983">
        <w:rPr>
          <w:rFonts w:eastAsia="Times New Roman"/>
          <w:color w:val="000000"/>
          <w:spacing w:val="-1"/>
          <w:sz w:val="19"/>
          <w:szCs w:val="19"/>
        </w:rPr>
        <w:t>0</w:t>
      </w:r>
    </w:p>
    <w:p w:rsidR="00BF30A8" w:rsidRDefault="00BF30A8" w:rsidP="003403B1">
      <w:pPr>
        <w:pStyle w:val="Akapitzlist"/>
        <w:shd w:val="clear" w:color="auto" w:fill="FFFFFF"/>
        <w:spacing w:line="324" w:lineRule="exact"/>
        <w:ind w:left="1134" w:right="24"/>
      </w:pPr>
    </w:p>
    <w:tbl>
      <w:tblPr>
        <w:tblW w:w="9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499"/>
        <w:gridCol w:w="499"/>
        <w:gridCol w:w="499"/>
        <w:gridCol w:w="499"/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403B1" w:rsidRPr="00BF30A8" w:rsidTr="003403B1">
        <w:trPr>
          <w:trHeight w:val="126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Nr </w:t>
            </w:r>
            <w:proofErr w:type="spellStart"/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bajtu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403B1" w:rsidRPr="00BF30A8" w:rsidTr="003403B1">
        <w:trPr>
          <w:trHeight w:val="126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</w:t>
            </w: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awartość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B1" w:rsidRPr="00BF30A8" w:rsidRDefault="003403B1" w:rsidP="00BF30A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30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…</w:t>
            </w:r>
          </w:p>
        </w:tc>
      </w:tr>
    </w:tbl>
    <w:p w:rsidR="00BF30A8" w:rsidRDefault="00BF30A8" w:rsidP="00BF30A8">
      <w:pPr>
        <w:shd w:val="clear" w:color="auto" w:fill="FFFFFF"/>
        <w:spacing w:line="324" w:lineRule="exact"/>
        <w:ind w:right="3226"/>
        <w:rPr>
          <w:rFonts w:eastAsia="Times New Roman"/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br/>
      </w:r>
      <w:r w:rsidR="00BD112E" w:rsidRPr="003B51A8">
        <w:rPr>
          <w:color w:val="000000"/>
          <w:spacing w:val="1"/>
          <w:sz w:val="19"/>
          <w:szCs w:val="19"/>
        </w:rPr>
        <w:t>Numer karty winien by</w:t>
      </w:r>
      <w:r w:rsidR="00BD112E" w:rsidRPr="003B51A8">
        <w:rPr>
          <w:rFonts w:eastAsia="Times New Roman" w:cs="Times New Roman"/>
          <w:color w:val="000000"/>
          <w:spacing w:val="1"/>
          <w:sz w:val="19"/>
          <w:szCs w:val="19"/>
        </w:rPr>
        <w:t>ć</w:t>
      </w:r>
      <w:r w:rsidR="00BD112E" w:rsidRPr="003B51A8">
        <w:rPr>
          <w:rFonts w:eastAsia="Times New Roman"/>
          <w:color w:val="000000"/>
          <w:spacing w:val="1"/>
          <w:sz w:val="19"/>
          <w:szCs w:val="19"/>
        </w:rPr>
        <w:t xml:space="preserve"> odczytany jako: 234 01341012 </w:t>
      </w:r>
    </w:p>
    <w:p w:rsidR="00BD112E" w:rsidRDefault="00BD112E" w:rsidP="00BF30A8">
      <w:pPr>
        <w:shd w:val="clear" w:color="auto" w:fill="FFFFFF"/>
        <w:spacing w:line="324" w:lineRule="exact"/>
        <w:ind w:right="3226"/>
      </w:pPr>
      <w:r w:rsidRPr="003B51A8">
        <w:rPr>
          <w:rFonts w:eastAsia="Times New Roman"/>
          <w:color w:val="000000"/>
          <w:spacing w:val="-4"/>
          <w:sz w:val="19"/>
          <w:szCs w:val="19"/>
        </w:rPr>
        <w:t>Gdzie</w:t>
      </w:r>
    </w:p>
    <w:p w:rsidR="00BF30A8" w:rsidRDefault="00BD112E" w:rsidP="003B51A8">
      <w:pPr>
        <w:shd w:val="clear" w:color="auto" w:fill="FFFFFF"/>
        <w:spacing w:before="7" w:line="324" w:lineRule="exact"/>
        <w:ind w:left="720"/>
        <w:rPr>
          <w:color w:val="000000"/>
          <w:spacing w:val="-5"/>
          <w:sz w:val="19"/>
          <w:szCs w:val="19"/>
        </w:rPr>
      </w:pPr>
      <w:r w:rsidRPr="003B51A8">
        <w:rPr>
          <w:color w:val="000000"/>
          <w:spacing w:val="-5"/>
          <w:sz w:val="19"/>
          <w:szCs w:val="19"/>
        </w:rPr>
        <w:t xml:space="preserve">234 = </w:t>
      </w:r>
      <w:r w:rsidR="004261EA">
        <w:rPr>
          <w:color w:val="000000"/>
          <w:spacing w:val="-5"/>
          <w:sz w:val="19"/>
          <w:szCs w:val="19"/>
        </w:rPr>
        <w:t>0</w:t>
      </w:r>
      <w:r w:rsidRPr="003B51A8">
        <w:rPr>
          <w:color w:val="000000"/>
          <w:spacing w:val="-5"/>
          <w:sz w:val="19"/>
          <w:szCs w:val="19"/>
        </w:rPr>
        <w:t xml:space="preserve">x EA </w:t>
      </w:r>
    </w:p>
    <w:p w:rsidR="00BF30A8" w:rsidRDefault="00BD112E" w:rsidP="003B51A8">
      <w:pPr>
        <w:shd w:val="clear" w:color="auto" w:fill="FFFFFF"/>
        <w:spacing w:before="7" w:line="324" w:lineRule="exact"/>
        <w:ind w:left="720"/>
        <w:rPr>
          <w:color w:val="000000"/>
          <w:spacing w:val="19"/>
          <w:sz w:val="19"/>
          <w:szCs w:val="19"/>
        </w:rPr>
      </w:pPr>
      <w:r w:rsidRPr="003B51A8">
        <w:rPr>
          <w:color w:val="000000"/>
          <w:spacing w:val="19"/>
          <w:sz w:val="19"/>
          <w:szCs w:val="19"/>
        </w:rPr>
        <w:t>01341012-0x147654</w:t>
      </w:r>
    </w:p>
    <w:p w:rsidR="00BF30A8" w:rsidRDefault="00BD112E" w:rsidP="00BF30A8">
      <w:pPr>
        <w:shd w:val="clear" w:color="auto" w:fill="FFFFFF"/>
        <w:spacing w:line="324" w:lineRule="exact"/>
        <w:ind w:left="338"/>
        <w:rPr>
          <w:rFonts w:eastAsia="Times New Roman"/>
          <w:color w:val="000000"/>
          <w:spacing w:val="1"/>
          <w:sz w:val="19"/>
          <w:szCs w:val="19"/>
        </w:rPr>
      </w:pPr>
      <w:r w:rsidRPr="003B51A8">
        <w:rPr>
          <w:color w:val="000000"/>
          <w:spacing w:val="5"/>
          <w:sz w:val="19"/>
          <w:szCs w:val="19"/>
        </w:rPr>
        <w:t>e)</w:t>
      </w:r>
      <w:r w:rsidR="00BF30A8">
        <w:rPr>
          <w:color w:val="000000"/>
          <w:spacing w:val="1"/>
          <w:sz w:val="19"/>
          <w:szCs w:val="19"/>
        </w:rPr>
        <w:t xml:space="preserve"> Nadruki </w:t>
      </w:r>
      <w:r w:rsidR="003403B1">
        <w:rPr>
          <w:color w:val="000000"/>
          <w:spacing w:val="1"/>
          <w:sz w:val="19"/>
          <w:szCs w:val="19"/>
        </w:rPr>
        <w:t xml:space="preserve">numerów są </w:t>
      </w:r>
      <w:r w:rsidR="00BF30A8">
        <w:rPr>
          <w:rFonts w:eastAsia="Times New Roman"/>
          <w:color w:val="000000"/>
          <w:spacing w:val="1"/>
          <w:sz w:val="19"/>
          <w:szCs w:val="19"/>
        </w:rPr>
        <w:t xml:space="preserve">trwale zabezpieczone przed </w:t>
      </w:r>
      <w:r w:rsidR="00BF30A8">
        <w:rPr>
          <w:rFonts w:eastAsia="Times New Roman" w:cs="Times New Roman"/>
          <w:color w:val="000000"/>
          <w:spacing w:val="1"/>
          <w:sz w:val="19"/>
          <w:szCs w:val="19"/>
        </w:rPr>
        <w:t>ś</w:t>
      </w:r>
      <w:r w:rsidR="00BF30A8">
        <w:rPr>
          <w:rFonts w:eastAsia="Times New Roman"/>
          <w:color w:val="000000"/>
          <w:spacing w:val="1"/>
          <w:sz w:val="19"/>
          <w:szCs w:val="19"/>
        </w:rPr>
        <w:t xml:space="preserve">cieraniem, </w:t>
      </w:r>
    </w:p>
    <w:p w:rsidR="00BF30A8" w:rsidRDefault="00BF30A8" w:rsidP="00BF30A8">
      <w:pPr>
        <w:shd w:val="clear" w:color="auto" w:fill="FFFFFF"/>
        <w:spacing w:line="324" w:lineRule="exact"/>
        <w:ind w:left="338"/>
      </w:pPr>
    </w:p>
    <w:p w:rsidR="00BD112E" w:rsidRPr="00BF30A8" w:rsidRDefault="00BD112E" w:rsidP="00352901">
      <w:pPr>
        <w:shd w:val="clear" w:color="auto" w:fill="FFFFFF"/>
        <w:tabs>
          <w:tab w:val="left" w:pos="266"/>
        </w:tabs>
        <w:spacing w:before="7" w:line="324" w:lineRule="exact"/>
        <w:rPr>
          <w:color w:val="000000"/>
          <w:spacing w:val="-5"/>
          <w:sz w:val="19"/>
          <w:szCs w:val="19"/>
        </w:rPr>
      </w:pPr>
    </w:p>
    <w:sectPr w:rsidR="00BD112E" w:rsidRPr="00BF30A8">
      <w:headerReference w:type="default" r:id="rId7"/>
      <w:type w:val="continuous"/>
      <w:pgSz w:w="11909" w:h="16834"/>
      <w:pgMar w:top="1440" w:right="1451" w:bottom="720" w:left="17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1C" w:rsidRDefault="00B64E1C" w:rsidP="00397E15">
      <w:r>
        <w:separator/>
      </w:r>
    </w:p>
  </w:endnote>
  <w:endnote w:type="continuationSeparator" w:id="0">
    <w:p w:rsidR="00B64E1C" w:rsidRDefault="00B64E1C" w:rsidP="003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1C" w:rsidRDefault="00B64E1C" w:rsidP="00397E15">
      <w:r>
        <w:separator/>
      </w:r>
    </w:p>
  </w:footnote>
  <w:footnote w:type="continuationSeparator" w:id="0">
    <w:p w:rsidR="00B64E1C" w:rsidRDefault="00B64E1C" w:rsidP="0039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15" w:rsidRDefault="00397E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0710BA0" wp14:editId="0BD7AC74">
          <wp:simplePos x="0" y="0"/>
          <wp:positionH relativeFrom="margin">
            <wp:align>left</wp:align>
          </wp:positionH>
          <wp:positionV relativeFrom="page">
            <wp:posOffset>477520</wp:posOffset>
          </wp:positionV>
          <wp:extent cx="5640705" cy="542925"/>
          <wp:effectExtent l="0" t="0" r="0" b="9525"/>
          <wp:wrapSquare wrapText="bothSides"/>
          <wp:docPr id="8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7E15" w:rsidRDefault="00397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58C672"/>
    <w:lvl w:ilvl="0">
      <w:numFmt w:val="bullet"/>
      <w:lvlText w:val="*"/>
      <w:lvlJc w:val="left"/>
    </w:lvl>
  </w:abstractNum>
  <w:abstractNum w:abstractNumId="1" w15:restartNumberingAfterBreak="0">
    <w:nsid w:val="04EB6087"/>
    <w:multiLevelType w:val="hybridMultilevel"/>
    <w:tmpl w:val="B538C6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64FF4"/>
    <w:multiLevelType w:val="singleLevel"/>
    <w:tmpl w:val="146A918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 w15:restartNumberingAfterBreak="0">
    <w:nsid w:val="0F607A42"/>
    <w:multiLevelType w:val="hybridMultilevel"/>
    <w:tmpl w:val="F13C4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7357F"/>
    <w:multiLevelType w:val="hybridMultilevel"/>
    <w:tmpl w:val="219495CA"/>
    <w:lvl w:ilvl="0" w:tplc="7158C672">
      <w:start w:val="65535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7158C672">
      <w:start w:val="65535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427C6C"/>
    <w:multiLevelType w:val="hybridMultilevel"/>
    <w:tmpl w:val="0A780650"/>
    <w:lvl w:ilvl="0" w:tplc="7158C67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FFC"/>
    <w:multiLevelType w:val="hybridMultilevel"/>
    <w:tmpl w:val="A9F6B5CE"/>
    <w:lvl w:ilvl="0" w:tplc="7158C672">
      <w:start w:val="65535"/>
      <w:numFmt w:val="bullet"/>
      <w:lvlText w:val="-"/>
      <w:lvlJc w:val="left"/>
      <w:pPr>
        <w:ind w:left="1397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7" w15:restartNumberingAfterBreak="0">
    <w:nsid w:val="31217DAA"/>
    <w:multiLevelType w:val="singleLevel"/>
    <w:tmpl w:val="86969E36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" w15:restartNumberingAfterBreak="0">
    <w:nsid w:val="3B6F60AC"/>
    <w:multiLevelType w:val="hybridMultilevel"/>
    <w:tmpl w:val="05A87180"/>
    <w:lvl w:ilvl="0" w:tplc="7158C67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3484"/>
    <w:multiLevelType w:val="singleLevel"/>
    <w:tmpl w:val="C47A2D64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 w15:restartNumberingAfterBreak="0">
    <w:nsid w:val="45B61F5C"/>
    <w:multiLevelType w:val="hybridMultilevel"/>
    <w:tmpl w:val="9ACE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15E29"/>
    <w:multiLevelType w:val="hybridMultilevel"/>
    <w:tmpl w:val="BAFCDFF6"/>
    <w:lvl w:ilvl="0" w:tplc="7158C672">
      <w:start w:val="65535"/>
      <w:numFmt w:val="bullet"/>
      <w:lvlText w:val="-"/>
      <w:lvlJc w:val="left"/>
      <w:pPr>
        <w:ind w:left="140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53791283"/>
    <w:multiLevelType w:val="singleLevel"/>
    <w:tmpl w:val="B83EC5B8"/>
    <w:lvl w:ilvl="0">
      <w:start w:val="4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E470EE2"/>
    <w:multiLevelType w:val="singleLevel"/>
    <w:tmpl w:val="37E4B248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4" w15:restartNumberingAfterBreak="0">
    <w:nsid w:val="699B3954"/>
    <w:multiLevelType w:val="hybridMultilevel"/>
    <w:tmpl w:val="309E6342"/>
    <w:lvl w:ilvl="0" w:tplc="146A9188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A045C"/>
    <w:multiLevelType w:val="hybridMultilevel"/>
    <w:tmpl w:val="D562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0147"/>
    <w:multiLevelType w:val="singleLevel"/>
    <w:tmpl w:val="146A9188"/>
    <w:lvl w:ilvl="0">
      <w:start w:val="8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7" w15:restartNumberingAfterBreak="0">
    <w:nsid w:val="7BEC5F09"/>
    <w:multiLevelType w:val="hybridMultilevel"/>
    <w:tmpl w:val="64CEAB7E"/>
    <w:lvl w:ilvl="0" w:tplc="7158C67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4"/>
        <w:numFmt w:val="lowerLetter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17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58"/>
    <w:rsid w:val="000A6097"/>
    <w:rsid w:val="00213B94"/>
    <w:rsid w:val="002F2983"/>
    <w:rsid w:val="003403B1"/>
    <w:rsid w:val="00352901"/>
    <w:rsid w:val="00397E15"/>
    <w:rsid w:val="003B51A8"/>
    <w:rsid w:val="004261EA"/>
    <w:rsid w:val="00B06914"/>
    <w:rsid w:val="00B64E1C"/>
    <w:rsid w:val="00B95C53"/>
    <w:rsid w:val="00BD112E"/>
    <w:rsid w:val="00BE48C6"/>
    <w:rsid w:val="00BF30A8"/>
    <w:rsid w:val="00CC3B58"/>
    <w:rsid w:val="00E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CDEB9D-6C1A-4D73-AC80-8400EED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E1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97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E1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Pawlak</dc:creator>
  <cp:keywords/>
  <dc:description/>
  <cp:lastModifiedBy>Tomasz Pawlak</cp:lastModifiedBy>
  <cp:revision>7</cp:revision>
  <cp:lastPrinted>2019-02-08T08:39:00Z</cp:lastPrinted>
  <dcterms:created xsi:type="dcterms:W3CDTF">2017-12-07T09:44:00Z</dcterms:created>
  <dcterms:modified xsi:type="dcterms:W3CDTF">2019-02-08T08:39:00Z</dcterms:modified>
</cp:coreProperties>
</file>